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91A" w:rsidRDefault="00A6091A" w:rsidP="00A6091A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ร่าง</w:t>
      </w:r>
    </w:p>
    <w:p w:rsidR="005D612B" w:rsidRDefault="005D612B" w:rsidP="00A6091A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ข้อบัญญัติองค์การบริหารส่วนตำบลควนพัง</w:t>
      </w: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E71476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การจัดการสิ่งปฏิกูล</w:t>
      </w:r>
    </w:p>
    <w:p w:rsidR="00A6091A" w:rsidRPr="00E669C9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พ.ศ. ..........</w:t>
      </w: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612B" w:rsidRDefault="005D612B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612B" w:rsidRPr="00E669C9" w:rsidRDefault="005D612B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D612B" w:rsidRDefault="005D612B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D612B" w:rsidRPr="00E669C9" w:rsidRDefault="005D612B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องค์การบริหารส่วนตำบลควนพัง</w:t>
      </w:r>
    </w:p>
    <w:p w:rsidR="00A6091A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อำเภอร่อนพิบูลย์  จังหวัดนครศรีธรรมราช</w:t>
      </w: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512F" w:rsidRDefault="009A512F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512F" w:rsidRDefault="009A512F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95CEB" w:rsidRDefault="00F95CEB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95CEB" w:rsidRDefault="00F95CEB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บันทึกหลักการและเหตุผล</w:t>
      </w:r>
    </w:p>
    <w:p w:rsidR="00E71476" w:rsidRDefault="00E71476" w:rsidP="00A6091A">
      <w:pPr>
        <w:jc w:val="center"/>
        <w:rPr>
          <w:rFonts w:ascii="TH SarabunIT๙" w:hAnsi="TH SarabunIT๙" w:cs="TH SarabunIT๙"/>
          <w:sz w:val="32"/>
          <w:szCs w:val="32"/>
        </w:rPr>
      </w:pPr>
      <w:r w:rsidRPr="00E71476">
        <w:rPr>
          <w:rFonts w:ascii="TH SarabunIT๙" w:hAnsi="TH SarabunIT๙" w:cs="TH SarabunIT๙" w:hint="cs"/>
          <w:sz w:val="32"/>
          <w:szCs w:val="32"/>
          <w:cs/>
        </w:rPr>
        <w:t>ประกอบร่างข้อบัญญัติองค์การบริหารส่วนตำบลควนพัง</w:t>
      </w:r>
    </w:p>
    <w:p w:rsidR="00E71476" w:rsidRDefault="00E71476" w:rsidP="00A6091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 ............</w:t>
      </w:r>
    </w:p>
    <w:p w:rsidR="00E71476" w:rsidRPr="00E669C9" w:rsidRDefault="005F1CE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2" o:spid="_x0000_s1026" style="position:absolute;left:0;text-align:left;flip:y;z-index:251659264;visibility:visible;mso-position-horizontal-relative:margin" from="182.35pt,14.2pt" to="270.5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" strokecolor="black [3200]" strokeweight=".5pt">
            <v:stroke joinstyle="miter"/>
            <w10:wrap anchorx="margin"/>
          </v:line>
        </w:pict>
      </w:r>
    </w:p>
    <w:p w:rsidR="00A6091A" w:rsidRDefault="00A6091A" w:rsidP="00A6091A">
      <w:pPr>
        <w:rPr>
          <w:rFonts w:ascii="TH SarabunIT๙" w:hAnsi="TH SarabunIT๙" w:cs="TH SarabunIT๙"/>
          <w:sz w:val="32"/>
          <w:szCs w:val="32"/>
        </w:rPr>
      </w:pPr>
    </w:p>
    <w:p w:rsidR="00E71476" w:rsidRPr="00255FFD" w:rsidRDefault="00E71476" w:rsidP="00E714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5FF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</w:t>
      </w:r>
    </w:p>
    <w:p w:rsidR="00E71476" w:rsidRDefault="00E71476" w:rsidP="00E7147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71476" w:rsidRDefault="00E71476" w:rsidP="00E7147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ให้มีข้อบัญญัติว่าด้วยการจัดการสิ่งปฏิกูล</w:t>
      </w:r>
    </w:p>
    <w:p w:rsidR="00E71476" w:rsidRDefault="00E71476" w:rsidP="00E71476">
      <w:pPr>
        <w:rPr>
          <w:rFonts w:ascii="TH SarabunIT๙" w:hAnsi="TH SarabunIT๙" w:cs="TH SarabunIT๙"/>
          <w:sz w:val="32"/>
          <w:szCs w:val="32"/>
        </w:rPr>
      </w:pPr>
    </w:p>
    <w:p w:rsidR="00E71476" w:rsidRPr="00255FFD" w:rsidRDefault="00E71476" w:rsidP="005D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5FFD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</w:t>
      </w:r>
    </w:p>
    <w:p w:rsidR="00E71476" w:rsidRDefault="00E71476" w:rsidP="00E71476">
      <w:pPr>
        <w:rPr>
          <w:rFonts w:ascii="TH SarabunIT๙" w:hAnsi="TH SarabunIT๙" w:cs="TH SarabunIT๙"/>
          <w:sz w:val="32"/>
          <w:szCs w:val="32"/>
        </w:rPr>
      </w:pPr>
    </w:p>
    <w:p w:rsidR="00E71476" w:rsidRDefault="00E71476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โดยที่การจัดการสิ่งปฏิกูลที่ไม่ถูกต้องด้วยสุขลักษณะอาจเป็นอันตรายต่อสุขภาพของประชาชน การจัดการสิ่งปฏิกูลที่เหมาะสมและถูกสุขลักษณะจะควบคุม</w:t>
      </w:r>
      <w:r w:rsidR="0064458E">
        <w:rPr>
          <w:rFonts w:ascii="TH SarabunIT๙" w:hAnsi="TH SarabunIT๙" w:cs="TH SarabunIT๙" w:hint="cs"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sz w:val="32"/>
          <w:szCs w:val="32"/>
          <w:cs/>
        </w:rPr>
        <w:t>ละป้องกันไม่ให้มีการแพร่กระจายของโรคและไม่ก่อให้เกิดเหตุเดือดร้อนรำคาญต่อประชาชน และไม่ก่อให้เกิดมลพิษ</w:t>
      </w:r>
      <w:r w:rsidR="005D612B">
        <w:rPr>
          <w:rFonts w:ascii="TH SarabunIT๙" w:hAnsi="TH SarabunIT๙" w:cs="TH SarabunIT๙" w:hint="cs"/>
          <w:sz w:val="32"/>
          <w:szCs w:val="32"/>
          <w:cs/>
        </w:rPr>
        <w:t>ต่อสิ่งแวดล้อมอีกด้วย ซึ่งการจัดการ</w:t>
      </w:r>
      <w:r w:rsidR="00B150FC">
        <w:rPr>
          <w:rFonts w:ascii="TH SarabunIT๙" w:hAnsi="TH SarabunIT๙" w:cs="TH SarabunIT๙" w:hint="cs"/>
          <w:sz w:val="32"/>
          <w:szCs w:val="32"/>
          <w:cs/>
        </w:rPr>
        <w:t>สิ่งปฏิกูลมีขั้นตอนการดำเนินการหลายขั้นตอน</w:t>
      </w:r>
      <w:r w:rsidR="00D203D9">
        <w:rPr>
          <w:rFonts w:ascii="TH SarabunIT๙" w:hAnsi="TH SarabunIT๙" w:cs="TH SarabunIT๙" w:hint="cs"/>
          <w:sz w:val="32"/>
          <w:szCs w:val="32"/>
          <w:cs/>
        </w:rPr>
        <w:t>ตั้งแต่การเก็บ ขน และกำจัด สมควรกำหนดหลักเกณฑ์ วิธีการ</w:t>
      </w:r>
      <w:r w:rsidR="00200BF8">
        <w:rPr>
          <w:rFonts w:ascii="TH SarabunIT๙" w:hAnsi="TH SarabunIT๙" w:cs="TH SarabunIT๙" w:hint="cs"/>
          <w:sz w:val="32"/>
          <w:szCs w:val="32"/>
          <w:cs/>
        </w:rPr>
        <w:t xml:space="preserve"> และมาตรการเกี่ยวกับสุขลักษณะในการจัดการสิ่งปฏิกูล หลักเกณฑ์การอนุญาตให้บุคคลใดเป็นผู้ดำเนิน</w:t>
      </w:r>
      <w:r w:rsidR="0064458E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="00200BF8">
        <w:rPr>
          <w:rFonts w:ascii="TH SarabunIT๙" w:hAnsi="TH SarabunIT๙" w:cs="TH SarabunIT๙" w:hint="cs"/>
          <w:sz w:val="32"/>
          <w:szCs w:val="32"/>
          <w:cs/>
        </w:rPr>
        <w:t>การรับทำ การเก็บ ขน หรือกำจัดสิ่งปฏิกูลโดยทำเป็นธุรกิจหรือโดยได้รับประโยชน์ตอบแทนด้วยการคิดค่าบริการ และอัตราค่าธรรมเนียมการให้บริการเก็บ ขน หรือกำจัดสิ่งปฏิกูลของราชการส่วนท้องถิ่นและอัตราค่าธรรมเนียมการออกใบอนุญาตให้บุคคลใดเป็นผู้ดำเนินกิจการรับทำการเก</w:t>
      </w:r>
      <w:r w:rsidR="0064458E">
        <w:rPr>
          <w:rFonts w:ascii="TH SarabunIT๙" w:hAnsi="TH SarabunIT๙" w:cs="TH SarabunIT๙" w:hint="cs"/>
          <w:sz w:val="32"/>
          <w:szCs w:val="32"/>
          <w:cs/>
        </w:rPr>
        <w:t>็บ ขน หรือกำจัดสิ่งปฏิกูล โดยทำ</w:t>
      </w:r>
      <w:r w:rsidR="00200BF8">
        <w:rPr>
          <w:rFonts w:ascii="TH SarabunIT๙" w:hAnsi="TH SarabunIT๙" w:cs="TH SarabunIT๙" w:hint="cs"/>
          <w:sz w:val="32"/>
          <w:szCs w:val="32"/>
          <w:cs/>
        </w:rPr>
        <w:t>เป็นธุรกิจหรือได้รับประโยชน์ตอบแทนด้วยการคิดค่าบริการ จึงตราข้อบัญญัตินี้ขึ้น</w:t>
      </w: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057D6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57D62" w:rsidRDefault="00057D62" w:rsidP="00057D6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57D62" w:rsidRDefault="00057D62" w:rsidP="00057D6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46D6" w:rsidRPr="002212EF" w:rsidRDefault="009646D6" w:rsidP="00255F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A1271D" w:rsidRDefault="00A1271D" w:rsidP="00255FFD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2212EF" w:rsidRPr="002212EF" w:rsidRDefault="002212EF" w:rsidP="00255FFD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2212E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>-ร่าง-</w:t>
      </w:r>
    </w:p>
    <w:p w:rsidR="002212EF" w:rsidRDefault="002212EF" w:rsidP="00255F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646D6" w:rsidRPr="002212EF" w:rsidRDefault="009646D6" w:rsidP="00255F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55FFD" w:rsidRDefault="00255FFD" w:rsidP="00255FF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ข้อบัญญัติองค์การบริหารส่วนตำบลควนพัง</w:t>
      </w:r>
    </w:p>
    <w:p w:rsidR="00255FFD" w:rsidRDefault="00255FFD" w:rsidP="00255FF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การจัดการสิ่งปฏิกูล</w:t>
      </w:r>
    </w:p>
    <w:p w:rsidR="0072741D" w:rsidRDefault="00255FFD" w:rsidP="00255FF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 .........</w:t>
      </w:r>
    </w:p>
    <w:p w:rsidR="00B82B2B" w:rsidRDefault="005F1CE6" w:rsidP="00255FF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5" o:spid="_x0000_s1036" style="position:absolute;left:0;text-align:left;flip:y;z-index:251666432;visibility:visible;mso-position-horizontal:center;mso-position-horizontal-relative:margin;mso-width-relative:margin;mso-height-relative:margin" from="0,6.3pt" to="82.8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" strokecolor="black [3200]" strokeweight=".5pt">
            <v:stroke joinstyle="miter"/>
            <w10:wrap anchorx="margin"/>
          </v:line>
        </w:pict>
      </w:r>
    </w:p>
    <w:p w:rsidR="00CD3482" w:rsidRDefault="00255FFD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โดยที่เป็นการสมควรให้มีข้อบัญญัติองค์การบริหารส่วนตำบลควนพังว่าด้วยการจัดการสิ่งปฏิกูล</w:t>
      </w:r>
    </w:p>
    <w:p w:rsidR="00654D57" w:rsidRDefault="00255FFD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อาศัยอำนาจตามความในมาตรา 71 แห่งพระราชบัญญัติสภาตำบลและองค์การบริหารส่วนตำบล พ.ศ. 2537 </w:t>
      </w:r>
      <w:r w:rsidR="00654D57" w:rsidRPr="000F74C4">
        <w:rPr>
          <w:rFonts w:ascii="TH SarabunIT๙" w:hAnsi="TH SarabunIT๙" w:cs="TH SarabunIT๙"/>
          <w:sz w:val="32"/>
          <w:szCs w:val="32"/>
          <w:cs/>
        </w:rPr>
        <w:t>ซึ่งแก้ไขเพิ่มเติมโดยพระราชบัญญัติสภาตำบลและ</w:t>
      </w:r>
      <w:r w:rsidR="00654D57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(ฉบับที่ 5) พ.ศ. </w:t>
      </w:r>
    </w:p>
    <w:p w:rsidR="00654D57" w:rsidRPr="000F74C4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๒๕46</w:t>
      </w:r>
      <w:r w:rsidRPr="000F74C4">
        <w:rPr>
          <w:rFonts w:ascii="TH SarabunIT๙" w:hAnsi="TH SarabunIT๙" w:cs="TH SarabunIT๙"/>
          <w:sz w:val="32"/>
          <w:szCs w:val="32"/>
          <w:cs/>
        </w:rPr>
        <w:t xml:space="preserve"> ประกอบกับมาตรา</w:t>
      </w:r>
      <w:r>
        <w:rPr>
          <w:rFonts w:ascii="TH SarabunIT๙" w:hAnsi="TH SarabunIT๙" w:cs="TH SarabunIT๙"/>
          <w:sz w:val="32"/>
          <w:szCs w:val="32"/>
          <w:cs/>
        </w:rPr>
        <w:t>20</w:t>
      </w:r>
      <w:r w:rsidRPr="000F74C4">
        <w:rPr>
          <w:rFonts w:ascii="TH SarabunIT๙" w:hAnsi="TH SarabunIT๙" w:cs="TH SarabunIT๙"/>
          <w:sz w:val="32"/>
          <w:szCs w:val="32"/>
          <w:cs/>
        </w:rPr>
        <w:t>มาตรา๕๔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มาตรา 55 </w:t>
      </w:r>
      <w:r w:rsidRPr="000F74C4">
        <w:rPr>
          <w:rFonts w:ascii="TH SarabunIT๙" w:hAnsi="TH SarabunIT๙" w:cs="TH SarabunIT๙"/>
          <w:sz w:val="32"/>
          <w:szCs w:val="32"/>
          <w:cs/>
        </w:rPr>
        <w:t>มาตรา ๕๘มาตรา ๖๓ และมาตรา</w:t>
      </w:r>
      <w:r>
        <w:rPr>
          <w:rFonts w:ascii="TH SarabunIT๙" w:hAnsi="TH SarabunIT๙" w:cs="TH SarabunIT๙"/>
          <w:sz w:val="32"/>
          <w:szCs w:val="32"/>
          <w:cs/>
        </w:rPr>
        <w:t xml:space="preserve">๖๕ แห่งพระราชบัญญัติการสาธารณสุข </w:t>
      </w:r>
      <w:r w:rsidRPr="000F74C4">
        <w:rPr>
          <w:rFonts w:ascii="TH SarabunIT๙" w:hAnsi="TH SarabunIT๙" w:cs="TH SarabunIT๙"/>
          <w:sz w:val="32"/>
          <w:szCs w:val="32"/>
          <w:cs/>
        </w:rPr>
        <w:t xml:space="preserve">พ.ศ. ๒๕๓๕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 </w:t>
      </w:r>
      <w:r w:rsidRPr="000F74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องค์การบริหารส่วนตำบลควนพังโดยความเห็นชอบขอ</w:t>
      </w:r>
      <w:r>
        <w:rPr>
          <w:rFonts w:ascii="TH SarabunIT๙" w:hAnsi="TH SarabunIT๙" w:cs="TH SarabunIT๙"/>
          <w:sz w:val="32"/>
          <w:szCs w:val="32"/>
          <w:cs/>
        </w:rPr>
        <w:t>งสภาองค์การบริหารส่วนตำบลควนพัง และนายอำเภอร่อนพิบูลย์ จึงตราข้อบัญญัติไว้</w:t>
      </w:r>
      <w:r w:rsidRPr="000F74C4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654D57" w:rsidRPr="000F74C4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F74C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ข้อ ๑ </w:t>
      </w:r>
      <w:r w:rsidRPr="000F74C4">
        <w:rPr>
          <w:rFonts w:ascii="TH SarabunIT๙" w:hAnsi="TH SarabunIT๙" w:cs="TH SarabunIT๙"/>
          <w:sz w:val="32"/>
          <w:szCs w:val="32"/>
          <w:cs/>
        </w:rPr>
        <w:t>ข้อบัญญัตินี้เรียกว่า</w:t>
      </w:r>
      <w:r w:rsidRPr="000F74C4">
        <w:rPr>
          <w:rFonts w:ascii="TH SarabunIT๙" w:hAnsi="TH SarabunIT๙" w:cs="TH SarabunIT๙"/>
          <w:sz w:val="32"/>
          <w:szCs w:val="32"/>
        </w:rPr>
        <w:t>“</w:t>
      </w:r>
      <w:r w:rsidRPr="000F74C4">
        <w:rPr>
          <w:rFonts w:ascii="TH SarabunIT๙" w:hAnsi="TH SarabunIT๙" w:cs="TH SarabunIT๙"/>
          <w:sz w:val="32"/>
          <w:szCs w:val="32"/>
          <w:cs/>
        </w:rPr>
        <w:t>ข้อบัญญัติองค์การบริหารส่วนตำบลควนพังเรื่อง</w:t>
      </w:r>
      <w:r w:rsidR="002A6B63">
        <w:rPr>
          <w:rFonts w:ascii="TH SarabunIT๙" w:hAnsi="TH SarabunIT๙" w:cs="TH SarabunIT๙" w:hint="cs"/>
          <w:sz w:val="32"/>
          <w:szCs w:val="32"/>
          <w:cs/>
        </w:rPr>
        <w:t>การจัดการสิ่งปฏิกูล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</w:t>
      </w:r>
      <w:r w:rsidRPr="000F74C4">
        <w:rPr>
          <w:rFonts w:ascii="TH SarabunIT๙" w:hAnsi="TH SarabunIT๙" w:cs="TH SarabunIT๙"/>
          <w:sz w:val="32"/>
          <w:szCs w:val="32"/>
        </w:rPr>
        <w:t>”</w:t>
      </w:r>
    </w:p>
    <w:p w:rsidR="00654D57" w:rsidRPr="000F74C4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="002A6B63">
        <w:rPr>
          <w:rFonts w:ascii="TH SarabunIT๙" w:hAnsi="TH SarabunIT๙" w:cs="TH SarabunIT๙"/>
          <w:sz w:val="32"/>
          <w:szCs w:val="32"/>
          <w:cs/>
        </w:rPr>
        <w:t xml:space="preserve">๒ </w:t>
      </w:r>
      <w:r w:rsidRPr="000F74C4">
        <w:rPr>
          <w:rFonts w:ascii="TH SarabunIT๙" w:hAnsi="TH SarabunIT๙" w:cs="TH SarabunIT๙"/>
          <w:sz w:val="32"/>
          <w:szCs w:val="32"/>
          <w:cs/>
        </w:rPr>
        <w:t>ข้อบัญญัตินี้ให้ใช้บังคับใน</w:t>
      </w:r>
      <w:r>
        <w:rPr>
          <w:rFonts w:ascii="TH SarabunIT๙" w:hAnsi="TH SarabunIT๙" w:cs="TH SarabunIT๙"/>
          <w:sz w:val="32"/>
          <w:szCs w:val="32"/>
          <w:cs/>
        </w:rPr>
        <w:t>เขตองค์การบริหารส่วนตำบลควนพัง</w:t>
      </w:r>
      <w:r w:rsidRPr="000F74C4">
        <w:rPr>
          <w:rFonts w:ascii="TH SarabunIT๙" w:hAnsi="TH SarabunIT๙" w:cs="TH SarabunIT๙"/>
          <w:sz w:val="32"/>
          <w:szCs w:val="32"/>
          <w:cs/>
        </w:rPr>
        <w:t>เมื่อพ้นกำหนดเก้าสิบวันนับ</w:t>
      </w:r>
      <w:r>
        <w:rPr>
          <w:rFonts w:ascii="TH SarabunIT๙" w:hAnsi="TH SarabunIT๙" w:cs="TH SarabunIT๙" w:hint="cs"/>
          <w:sz w:val="32"/>
          <w:szCs w:val="32"/>
          <w:cs/>
        </w:rPr>
        <w:t>ถัดจาก</w:t>
      </w:r>
      <w:r w:rsidRPr="000F74C4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ประกาศใช้เป็นข้อบัญญัติ</w:t>
      </w:r>
      <w:r w:rsidRPr="000F74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</w:p>
    <w:p w:rsidR="00654D57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ข้อ ๓บรรดาข้อบัญญัติ ประกาศ ระเบียบ </w:t>
      </w:r>
      <w:r w:rsidRPr="000F74C4">
        <w:rPr>
          <w:rFonts w:ascii="TH SarabunIT๙" w:hAnsi="TH SarabunIT๙" w:cs="TH SarabunIT๙"/>
          <w:sz w:val="32"/>
          <w:szCs w:val="32"/>
          <w:cs/>
        </w:rPr>
        <w:t>หรือคำสั่งอื่นใดในส่วนท</w:t>
      </w:r>
      <w:r>
        <w:rPr>
          <w:rFonts w:ascii="TH SarabunIT๙" w:hAnsi="TH SarabunIT๙" w:cs="TH SarabunIT๙"/>
          <w:sz w:val="32"/>
          <w:szCs w:val="32"/>
          <w:cs/>
        </w:rPr>
        <w:t>ี่ได้ตราไว้แล้วในข้อบัญญัตินี้</w:t>
      </w:r>
      <w:r w:rsidRPr="000F74C4">
        <w:rPr>
          <w:rFonts w:ascii="TH SarabunIT๙" w:hAnsi="TH SarabunIT๙" w:cs="TH SarabunIT๙"/>
          <w:sz w:val="32"/>
          <w:szCs w:val="32"/>
          <w:cs/>
        </w:rPr>
        <w:t>หรือซ</w:t>
      </w:r>
      <w:r>
        <w:rPr>
          <w:rFonts w:ascii="TH SarabunIT๙" w:hAnsi="TH SarabunIT๙" w:cs="TH SarabunIT๙"/>
          <w:sz w:val="32"/>
          <w:szCs w:val="32"/>
          <w:cs/>
        </w:rPr>
        <w:t xml:space="preserve">ึ่งขัดหรือแย้งกับข้อบัญญัตินี้ </w:t>
      </w:r>
      <w:r w:rsidRPr="000F74C4">
        <w:rPr>
          <w:rFonts w:ascii="TH SarabunIT๙" w:hAnsi="TH SarabunIT๙" w:cs="TH SarabunIT๙"/>
          <w:sz w:val="32"/>
          <w:szCs w:val="32"/>
          <w:cs/>
        </w:rPr>
        <w:t>ให้ใช้ข้อบัญญัตินี้แทน</w:t>
      </w:r>
    </w:p>
    <w:p w:rsidR="008D3EF1" w:rsidRDefault="008D3EF1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4 ในข้อบัญญัตินี้</w:t>
      </w:r>
    </w:p>
    <w:p w:rsidR="008D3EF1" w:rsidRDefault="008D3EF1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อุจจาระหรือปัสสาวะของคน หรือสิ่งอื่นใดที่ปนเปื้อนอุจจาระหรือปัสสาวะ</w:t>
      </w:r>
    </w:p>
    <w:p w:rsidR="008D3EF1" w:rsidRDefault="008D3EF1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การจัดการสิ่งปฏิกูล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กระบวนการดำเนินการตั้งแต่ระบบการรองรับ การขน และการกำจัดสิ่งปฏิกูล</w:t>
      </w:r>
    </w:p>
    <w:p w:rsidR="008D3EF1" w:rsidRDefault="008D3EF1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ส้วม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สถานที่จัดไว้สำหรับขับถ่ายอุจจาระหรือปัสสาวะ และให้หมายความรวมถึงระบบรองรับสิ่งปฏิกูล</w:t>
      </w:r>
    </w:p>
    <w:p w:rsidR="008D3EF1" w:rsidRDefault="008D3EF1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ส้วมสาธารณะ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ส้วมที่จัดไว้เพื่อให้บริการเป็นการทั่วไปในสถานที่ต่าง ๆ ทั้งที่กรณีที่มีการเก็บค่าบริการและไม่จัดเก็บค่าบริการ และให้หมายความรวมถึงส้วมที่จัดไว้เพื่อให้บริการภายในหน่วยงานของรัฐหรือหน่วยงานเอกชน</w:t>
      </w:r>
    </w:p>
    <w:p w:rsidR="00453CD3" w:rsidRDefault="00453CD3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ส้วมเคลื่อนที่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ส้วมที่ติดตั้งไว้ในยานพาหนะหรือแพ</w:t>
      </w:r>
    </w:p>
    <w:p w:rsidR="00453CD3" w:rsidRDefault="00453CD3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ส้วมชั่วคราว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ส้วมที่ไม่ได้สร้างเป็นการถาวร และให้หมายความรวมถึงส้วมประกอบสำเร็จรูป</w:t>
      </w:r>
    </w:p>
    <w:p w:rsidR="00453CD3" w:rsidRDefault="00453CD3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ถังเก็บกังสิ่งปฏิกูล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ถังหรือบ่อที่มีลักษณะที่มิดชิด น้ำซึมผ่านไม่ได้เพื่อใช้เป็นที่</w:t>
      </w:r>
    </w:p>
    <w:p w:rsidR="00453CD3" w:rsidRPr="00453CD3" w:rsidRDefault="00453CD3" w:rsidP="00D00C3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รองรับส</w:t>
      </w:r>
      <w:r w:rsidR="009931FA">
        <w:rPr>
          <w:rFonts w:ascii="TH SarabunIT๙" w:hAnsi="TH SarabunIT๙" w:cs="TH SarabunIT๙" w:hint="cs"/>
          <w:sz w:val="32"/>
          <w:szCs w:val="32"/>
          <w:cs/>
        </w:rPr>
        <w:t>ิ่งปฏิกูลจากส้วมก่อนการขนไปกำจัด</w:t>
      </w:r>
    </w:p>
    <w:p w:rsidR="00776BC9" w:rsidRDefault="00D81ACC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การขนสิ่งปฏิกูล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การสูบสิ่งปฏิกูลจากถังเก็บกักสิ่งปฏิกูลแล้วนำไปยังระบบบำบัดหรือกำจัดสิ่งปฏิกูล</w:t>
      </w:r>
      <w:r w:rsidR="009931FA" w:rsidRPr="0072741D">
        <w:rPr>
          <w:rFonts w:ascii="TH SarabunIT๙" w:hAnsi="TH SarabunIT๙" w:cs="TH SarabunIT๙" w:hint="cs"/>
          <w:i/>
          <w:iCs/>
          <w:sz w:val="32"/>
          <w:szCs w:val="32"/>
          <w:cs/>
        </w:rPr>
        <w:t>ร</w:t>
      </w:r>
      <w:r w:rsidR="009931FA">
        <w:rPr>
          <w:rFonts w:ascii="TH SarabunIT๙" w:hAnsi="TH SarabunIT๙" w:cs="TH SarabunIT๙" w:hint="cs"/>
          <w:sz w:val="32"/>
          <w:szCs w:val="32"/>
          <w:cs/>
        </w:rPr>
        <w:t>วม</w:t>
      </w:r>
    </w:p>
    <w:p w:rsidR="0072741D" w:rsidRDefault="00776BC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931FA">
        <w:rPr>
          <w:rFonts w:ascii="TH SarabunIT๙" w:hAnsi="TH SarabunIT๙" w:cs="TH SarabunIT๙"/>
          <w:sz w:val="32"/>
          <w:szCs w:val="32"/>
        </w:rPr>
        <w:t>“</w:t>
      </w:r>
      <w:r w:rsidR="009931FA">
        <w:rPr>
          <w:rFonts w:ascii="TH SarabunIT๙" w:hAnsi="TH SarabunIT๙" w:cs="TH SarabunIT๙" w:hint="cs"/>
          <w:sz w:val="32"/>
          <w:szCs w:val="32"/>
          <w:cs/>
        </w:rPr>
        <w:t>การกำจัดสิ่งปฏิกูล</w:t>
      </w:r>
      <w:r w:rsidR="009931FA">
        <w:rPr>
          <w:rFonts w:ascii="TH SarabunIT๙" w:hAnsi="TH SarabunIT๙" w:cs="TH SarabunIT๙"/>
          <w:sz w:val="32"/>
          <w:szCs w:val="32"/>
        </w:rPr>
        <w:t xml:space="preserve">” </w:t>
      </w:r>
      <w:r w:rsidR="009931FA">
        <w:rPr>
          <w:rFonts w:ascii="TH SarabunIT๙" w:hAnsi="TH SarabunIT๙" w:cs="TH SarabunIT๙" w:hint="cs"/>
          <w:sz w:val="32"/>
          <w:szCs w:val="32"/>
          <w:cs/>
        </w:rPr>
        <w:t>หมายความว่า การบำบัด การปรับปรุงหรือแปรสภาพสิ่งปฏิกูลให้ปราศจากมลภาวะ สภาพอันน่ารังเกียจ หรือการก่อให้เกิดโรค เพื่อนำไปใช้ประโยชน์หรือทำลาย</w:t>
      </w:r>
    </w:p>
    <w:p w:rsidR="00F95CEB" w:rsidRDefault="00791A92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กากตะกอน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961A15">
        <w:rPr>
          <w:rFonts w:ascii="TH SarabunIT๙" w:hAnsi="TH SarabunIT๙" w:cs="TH SarabunIT๙" w:hint="cs"/>
          <w:sz w:val="32"/>
          <w:szCs w:val="32"/>
          <w:cs/>
        </w:rPr>
        <w:t>หมายความว่า ส่วนที่เป็นของแข็งซึ่งเหลือจากการกำจัดสิ่งปฏิกูล</w:t>
      </w:r>
    </w:p>
    <w:p w:rsidR="00057D62" w:rsidRDefault="00057D62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7D62" w:rsidRDefault="00057D62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7509A9" w:rsidRDefault="007509A9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A71" w:rsidRDefault="00961A15" w:rsidP="00284A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นายกองค์การบริหารส่วนตำบลควนพัง</w:t>
      </w:r>
    </w:p>
    <w:p w:rsidR="008D3EF1" w:rsidRDefault="00961A15" w:rsidP="00D00C3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เจ้าพนักงานซึ่งได้รับการแต่งตั</w:t>
      </w:r>
      <w:r w:rsidR="00F57F90">
        <w:rPr>
          <w:rFonts w:ascii="TH SarabunIT๙" w:hAnsi="TH SarabunIT๙" w:cs="TH SarabunIT๙" w:hint="cs"/>
          <w:sz w:val="32"/>
          <w:szCs w:val="32"/>
          <w:cs/>
        </w:rPr>
        <w:t>้งจากรัฐมนตรีว่าการกระทรวงสาธารณ</w:t>
      </w:r>
      <w:r>
        <w:rPr>
          <w:rFonts w:ascii="TH SarabunIT๙" w:hAnsi="TH SarabunIT๙" w:cs="TH SarabunIT๙" w:hint="cs"/>
          <w:sz w:val="32"/>
          <w:szCs w:val="32"/>
          <w:cs/>
        </w:rPr>
        <w:t>สุขให้ปฏิบัติการตามพระราชบัญญัติการสาธารณสุข พ.ศ. 2535</w:t>
      </w:r>
    </w:p>
    <w:p w:rsidR="00654D57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B4D06">
        <w:rPr>
          <w:rFonts w:ascii="TH SarabunIT๙" w:hAnsi="TH SarabunIT๙" w:cs="TH SarabunIT๙"/>
          <w:sz w:val="32"/>
          <w:szCs w:val="32"/>
          <w:cs/>
        </w:rPr>
        <w:t>ข้อ 5</w:t>
      </w:r>
      <w:r w:rsidRPr="000F74C4">
        <w:rPr>
          <w:rFonts w:ascii="TH SarabunIT๙" w:hAnsi="TH SarabunIT๙" w:cs="TH SarabunIT๙"/>
          <w:sz w:val="32"/>
          <w:szCs w:val="32"/>
          <w:cs/>
        </w:rPr>
        <w:t>ให้นายกองค์การบริหารส่วนตำบลควนพังเป็นผู้รักษากา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รให้เป็นไปตามข้อบัญญัตินี้ และให้มีอำนาจออกระเบียบประกาศ </w:t>
      </w:r>
      <w:r w:rsidRPr="000F74C4">
        <w:rPr>
          <w:rFonts w:ascii="TH SarabunIT๙" w:hAnsi="TH SarabunIT๙" w:cs="TH SarabunIT๙"/>
          <w:sz w:val="32"/>
          <w:szCs w:val="32"/>
          <w:cs/>
        </w:rPr>
        <w:t>หรือคำสั่งเพื่อปฏิบัติการให้เป็นไปตามข้อบัญญัตินี้</w:t>
      </w:r>
    </w:p>
    <w:p w:rsidR="00654D57" w:rsidRPr="000F74C4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54D57" w:rsidRDefault="00654D57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1</w:t>
      </w:r>
    </w:p>
    <w:p w:rsidR="00B82B2B" w:rsidRDefault="00654D57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บททั่วไป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D42A9" w:rsidRDefault="005F1CE6" w:rsidP="00776BC9">
      <w:pPr>
        <w:jc w:val="center"/>
        <w:rPr>
          <w:rFonts w:ascii="TH SarabunIT๙" w:hAnsi="TH SarabunIT๙" w:cs="TH SarabunIT๙"/>
          <w:sz w:val="32"/>
          <w:szCs w:val="32"/>
        </w:rPr>
      </w:pPr>
      <w:r w:rsidRPr="005F1CE6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4" o:spid="_x0000_s1035" style="position:absolute;left:0;text-align:left;flip:y;z-index:251663360;visibility:visible;mso-position-horizontal:center;mso-position-horizontal-relative:margin" from="0,.8pt" to="88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" strokecolor="black [3200]" strokeweight=".5pt">
            <v:stroke joinstyle="miter"/>
            <w10:wrap anchorx="margin"/>
          </v:line>
        </w:pict>
      </w:r>
    </w:p>
    <w:p w:rsidR="00255FFD" w:rsidRPr="0036065A" w:rsidRDefault="006D42A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4196E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4196E"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การจัดการ</w:t>
      </w:r>
      <w:r w:rsidR="00AF2698">
        <w:rPr>
          <w:rFonts w:ascii="TH SarabunIT๙" w:hAnsi="TH SarabunIT๙" w:cs="TH SarabunIT๙" w:hint="cs"/>
          <w:sz w:val="32"/>
          <w:szCs w:val="32"/>
          <w:cs/>
        </w:rPr>
        <w:t>สิ่งปฏิกูลในเขต</w:t>
      </w:r>
      <w:r w:rsidR="0004196E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2212EF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องค์การบริหารส่วนตำบลควนพังเป็นอำนาจขององค์การบริหารส่วนตำบลควนพัง</w:t>
      </w:r>
    </w:p>
    <w:p w:rsidR="00AF2698" w:rsidRDefault="00AF269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ในการดำเนินการตามวรรคหนึ่ง 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z w:val="32"/>
          <w:szCs w:val="32"/>
          <w:cs/>
        </w:rPr>
        <w:t>อาจร่วมกับหน่วยงานของรัฐหรือราชการส่วนท้องถิ่นอื่นดำเนินการภายใต้ข้อตกลงร่วมกันก็ได้</w:t>
      </w:r>
    </w:p>
    <w:p w:rsidR="00434CC2" w:rsidRPr="0036065A" w:rsidRDefault="005C141C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ในกรณีมีเหตุอันส</w:t>
      </w:r>
      <w:r w:rsidR="005311CA">
        <w:rPr>
          <w:rFonts w:ascii="TH SarabunIT๙" w:hAnsi="TH SarabunIT๙" w:cs="TH SarabunIT๙" w:hint="cs"/>
          <w:sz w:val="32"/>
          <w:szCs w:val="32"/>
          <w:cs/>
        </w:rPr>
        <w:t>มควร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="005311CA" w:rsidRPr="0036065A">
        <w:rPr>
          <w:rFonts w:ascii="TH SarabunIT๙" w:hAnsi="TH SarabunIT๙" w:cs="TH SarabunIT๙" w:hint="cs"/>
          <w:sz w:val="32"/>
          <w:szCs w:val="32"/>
          <w:cs/>
        </w:rPr>
        <w:t>อาจม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อบให้</w:t>
      </w:r>
      <w:r w:rsidR="005311CA" w:rsidRPr="0036065A">
        <w:rPr>
          <w:rFonts w:ascii="TH SarabunIT๙" w:hAnsi="TH SarabunIT๙" w:cs="TH SarabunIT๙" w:hint="cs"/>
          <w:sz w:val="32"/>
          <w:szCs w:val="32"/>
          <w:cs/>
        </w:rPr>
        <w:t>บุคคลใดดำเนินการขน หรือกำจัดสิ่งปฏิกูลแทนภายใต้การควบคุมดูแลของ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="005311CA" w:rsidRPr="0036065A">
        <w:rPr>
          <w:rFonts w:ascii="TH SarabunIT๙" w:hAnsi="TH SarabunIT๙" w:cs="TH SarabunIT๙" w:hint="cs"/>
          <w:sz w:val="32"/>
          <w:szCs w:val="32"/>
          <w:cs/>
        </w:rPr>
        <w:t>หรืออาจอนุญาตให้บุคคลใดดำเนินกิจการ</w:t>
      </w:r>
      <w:r w:rsidR="0004196E" w:rsidRPr="0036065A">
        <w:rPr>
          <w:rFonts w:ascii="TH SarabunIT๙" w:hAnsi="TH SarabunIT๙" w:cs="TH SarabunIT๙" w:hint="cs"/>
          <w:sz w:val="32"/>
          <w:szCs w:val="32"/>
          <w:cs/>
        </w:rPr>
        <w:t>รับทำการ</w:t>
      </w:r>
      <w:r w:rsidR="005311CA" w:rsidRPr="0036065A">
        <w:rPr>
          <w:rFonts w:ascii="TH SarabunIT๙" w:hAnsi="TH SarabunIT๙" w:cs="TH SarabunIT๙" w:hint="cs"/>
          <w:sz w:val="32"/>
          <w:szCs w:val="32"/>
          <w:cs/>
        </w:rPr>
        <w:t>ขน หรือกำจัดสิ่งปฏิกูลโดยทำเป็นธุรกิจหรือโดยได้รับผลประโยชน์ตอบแทนด้วยการคิดค่าบริการก็ได้</w:t>
      </w:r>
    </w:p>
    <w:p w:rsidR="005C141C" w:rsidRPr="0036065A" w:rsidRDefault="00434CC2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ในกรณีที่เจ้าพนักงานท้องถิ่นจะมอบให้บุคคลอื่นดำเนินการขนสิ่งปฏิกูลแทน หรือจะอนุญาตให้บุคคลใดดำเนินกิจการ</w:t>
      </w:r>
      <w:r w:rsidR="00904459" w:rsidRPr="0036065A">
        <w:rPr>
          <w:rFonts w:ascii="TH SarabunIT๙" w:hAnsi="TH SarabunIT๙" w:cs="TH SarabunIT๙" w:hint="cs"/>
          <w:sz w:val="32"/>
          <w:szCs w:val="32"/>
          <w:cs/>
        </w:rPr>
        <w:t>ขนสิ่งปฏิกูลโดยทำเป็นธุรกิจหรือโดยได้รับประโยชน์ตอบแทนด้วยการคิดค่าบริการ ให้เจ้าพนักงานท้องถิ่นประกาศกำหนดเขตพื้นที่ที่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="00904459" w:rsidRPr="0036065A">
        <w:rPr>
          <w:rFonts w:ascii="TH SarabunIT๙" w:hAnsi="TH SarabunIT๙" w:cs="TH SarabunIT๙" w:hint="cs"/>
          <w:sz w:val="32"/>
          <w:szCs w:val="32"/>
          <w:cs/>
        </w:rPr>
        <w:t>มอบให้บุคคลอื่นดำเนินการขนสิ่งปฏิกูลแทน หรือเขตพื้นที่การอนุญาตให้บุคคลใดดำเนินกิจการขนสิ่งปฏิกูลโดยทำเป็นธุรกิจหรือโดยได้รับประโยชน์ตอบแทนด้วยการคิดค่าบริการ แล้วแต่กรณี และเผยแพร่ให้ประชาชนมทราบ</w:t>
      </w:r>
    </w:p>
    <w:p w:rsidR="0053473F" w:rsidRPr="0036065A" w:rsidRDefault="0053473F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 ห้ามมิให้ผู้ใด เท ทิ้ง หรือท</w:t>
      </w:r>
      <w:r w:rsidR="00067D72" w:rsidRPr="0036065A">
        <w:rPr>
          <w:rFonts w:ascii="TH SarabunIT๙" w:hAnsi="TH SarabunIT๙" w:cs="TH SarabunIT๙" w:hint="cs"/>
          <w:sz w:val="32"/>
          <w:szCs w:val="32"/>
          <w:cs/>
        </w:rPr>
        <w:t>ำให้มีขึ้นในที่หรือทางสาธารณะซึ่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งสิ่งปฏิกูล นอกจากถ่าย เท ทิ้ง หรือกำจัด ณ ส</w:t>
      </w:r>
      <w:r w:rsidR="0004196E" w:rsidRPr="0036065A">
        <w:rPr>
          <w:rFonts w:ascii="TH SarabunIT๙" w:hAnsi="TH SarabunIT๙" w:cs="TH SarabunIT๙" w:hint="cs"/>
          <w:sz w:val="32"/>
          <w:szCs w:val="32"/>
          <w:cs/>
        </w:rPr>
        <w:t>ถานที่หรือตามวิธีที่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กำหนดหรือจัดให้</w:t>
      </w:r>
    </w:p>
    <w:p w:rsidR="00776BC9" w:rsidRDefault="00505CE3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9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ร่วมกับหน่วยงานรัฐหรือราชการส่วนท้องถิ่นอื่นที่ดำเนินการภายใต้ข้อตกลงร่วมกัน และบุคคลซึ่ง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มอบให้ดำเนินการขน และกำจัดสิ่งปฏิกูลภายใต้การดูแลของ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รวมทั้งบุคคลซึ่ง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ได้รับใบอนุญาตจากเจ้าพนักงานท้องถิ่นให้ดำเนินกิจการรับทำการขน และกำจัดสิ่งปฏิกูลโดยทำเป็นธุรกิจหรือโดยได้รับประโยชน์ตอบแทนด้วยการคิดค่าบริการแล้วแต่กรณี ต้องดำเนินการขน และกำจัดสิ่งปฏิกูลให้เป็นไปตามหลักเกณฑ์ วิธีการ และเงื่อนไขที่กำหนดไว้ตามข้อบัญญัตินี้ รวมทั้งกฎกระทรวงและประกาศกระทรวงออกตามความในพระราชบัญญัติการสาธารณสุข พ.ศ. 2535 และที่แก้ไขเพิ่มเติม</w:t>
      </w:r>
    </w:p>
    <w:p w:rsidR="00284A71" w:rsidRDefault="00776BC9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D185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D185A">
        <w:rPr>
          <w:rFonts w:ascii="TH SarabunIT๙" w:hAnsi="TH SarabunIT๙" w:cs="TH SarabunIT๙" w:hint="cs"/>
          <w:sz w:val="32"/>
          <w:szCs w:val="32"/>
          <w:cs/>
        </w:rPr>
        <w:t xml:space="preserve"> ในกรณีที่มีการจัดงานมหรสพ งานเทศกาล งานแสดงสินค้า การชุมชุน การชุมนุมสาธารณะ หรือกิจการอื่นใดในลักษณะทำนองเดียวกันซึ่งใช้เวลาในการดำเนินการตั้งแต่สามชั่วโมงขึ้นไป ผู้จัดหรือผู้รับผิดชอบการดำเนินการดังกล่าว ต้องจัดให้มีส้วม ส้วมสาธารณะ ส้วมเคลื่อนที่ หรือส้วมชั่วคราวที่ถูกสุขลักษณะตามกฎกระทรวงสุขลักษณะการจัดการสิ่งปฏิกูลออกตามความในพระราชบัญญัติการสาธารณสุข พ.ศ. 2535 และที่แก้ไขเพิ่มเติม</w:t>
      </w:r>
      <w:r w:rsidR="007C7D9E">
        <w:rPr>
          <w:rFonts w:ascii="TH SarabunIT๙" w:hAnsi="TH SarabunIT๙" w:cs="TH SarabunIT๙" w:hint="cs"/>
          <w:sz w:val="32"/>
          <w:szCs w:val="32"/>
          <w:cs/>
        </w:rPr>
        <w:t xml:space="preserve"> แล้ว</w:t>
      </w:r>
      <w:r w:rsidR="001D185A">
        <w:rPr>
          <w:rFonts w:ascii="TH SarabunIT๙" w:hAnsi="TH SarabunIT๙" w:cs="TH SarabunIT๙" w:hint="cs"/>
          <w:sz w:val="32"/>
          <w:szCs w:val="32"/>
          <w:cs/>
        </w:rPr>
        <w:t>แต่กรณี สำหรับให้บริการอย่างเพียงพอ</w:t>
      </w:r>
    </w:p>
    <w:p w:rsidR="00F95CEB" w:rsidRDefault="00F95CEB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D185A" w:rsidRPr="0036065A" w:rsidRDefault="001D185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เมื่อการดำเนินการตามวรรคหนึ่งเสร็จสิ้น ในกรณีมีการติดตั้งส้วมเคลื่อนที่หรือส้วมชั่วคราว ให้ผู้จัดหรือผู้ร</w:t>
      </w:r>
      <w:r w:rsidR="00373384">
        <w:rPr>
          <w:rFonts w:ascii="TH SarabunIT๙" w:hAnsi="TH SarabunIT๙" w:cs="TH SarabunIT๙" w:hint="cs"/>
          <w:sz w:val="32"/>
          <w:szCs w:val="32"/>
          <w:cs/>
        </w:rPr>
        <w:t>ับผิดชอบรื้อ</w:t>
      </w:r>
      <w:r>
        <w:rPr>
          <w:rFonts w:ascii="TH SarabunIT๙" w:hAnsi="TH SarabunIT๙" w:cs="TH SarabunIT๙" w:hint="cs"/>
          <w:sz w:val="32"/>
          <w:szCs w:val="32"/>
          <w:cs/>
        </w:rPr>
        <w:t>ถอนและปรับสภาพพื้นที่บริเวณดังกล่าวให้เร</w:t>
      </w:r>
      <w:r w:rsidR="00373384">
        <w:rPr>
          <w:rFonts w:ascii="TH SarabunIT๙" w:hAnsi="TH SarabunIT๙" w:cs="TH SarabunIT๙" w:hint="cs"/>
          <w:sz w:val="32"/>
          <w:szCs w:val="32"/>
          <w:cs/>
        </w:rPr>
        <w:t>ียบร้อยและถูกสุขลักษณะ ในการนี้</w:t>
      </w:r>
      <w:r>
        <w:rPr>
          <w:rFonts w:ascii="TH SarabunIT๙" w:hAnsi="TH SarabunIT๙" w:cs="TH SarabunIT๙" w:hint="cs"/>
          <w:sz w:val="32"/>
          <w:szCs w:val="32"/>
          <w:cs/>
        </w:rPr>
        <w:t>ให้เจ้าพนักงานท้องถิ่นหรือเจ้าพนักงานสาธารณสุขมีหน้าที่และอำนาจตรวจสอบความเรียบร้อยในการรื้อถอนและปรับ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สภาพพื้นที่ดังกล่าว หากพบว่าไม่ถูกสุขลักษณะให้ออกคำสั่ง</w:t>
      </w:r>
      <w:r w:rsidR="00373384" w:rsidRPr="0036065A">
        <w:rPr>
          <w:rFonts w:ascii="TH SarabunIT๙" w:hAnsi="TH SarabunIT๙" w:cs="TH SarabunIT๙" w:hint="cs"/>
          <w:sz w:val="32"/>
          <w:szCs w:val="32"/>
          <w:cs/>
        </w:rPr>
        <w:t>ให้ผู้จัดหรือผู้รับผิดชอบปรับปรุงแก้ไขได้</w:t>
      </w:r>
    </w:p>
    <w:p w:rsidR="007C7D9E" w:rsidRPr="0036065A" w:rsidRDefault="007C7D9E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11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 ในกรณีเกิดสาธารณภัยตามกฎหมายว่าด้วยการป้องกันและบรรเทาสาธารณภัย หรือเกิดเหตุฉุกเฉิน ให้</w:t>
      </w:r>
      <w:r w:rsidR="005A3377" w:rsidRPr="0036065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หรือหน่วยงานของรัฐจัดให้มีส้วมเคลื่อนที่หรือส้วมชั่วคราวที่ถูกสุขลักษณะตามกฎกระทรวงแล้วแต่กรณี สำหรับให้บริการตามความเหมาะสมกับสถานการณ์</w:t>
      </w:r>
    </w:p>
    <w:p w:rsidR="006D42A9" w:rsidRDefault="006D42A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42A9" w:rsidRDefault="006D42A9" w:rsidP="00C257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2</w:t>
      </w:r>
    </w:p>
    <w:p w:rsidR="006D42A9" w:rsidRDefault="006D42A9" w:rsidP="00C257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หลักเกณฑ์ วิธีการ และมาตรการเกี่ยวกับสุขลักษณะในการจัดการสิ่งปฏิกูล</w:t>
      </w:r>
    </w:p>
    <w:p w:rsidR="00C30361" w:rsidRDefault="00C30361" w:rsidP="00C3036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065A" w:rsidRDefault="005F1CE6" w:rsidP="00C30361">
      <w:pPr>
        <w:jc w:val="center"/>
        <w:rPr>
          <w:rFonts w:ascii="TH SarabunIT๙" w:hAnsi="TH SarabunIT๙" w:cs="TH SarabunIT๙"/>
          <w:sz w:val="32"/>
          <w:szCs w:val="32"/>
        </w:rPr>
      </w:pPr>
      <w:r w:rsidRPr="005F1CE6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1" o:spid="_x0000_s1034" style="position:absolute;left:0;text-align:left;flip:y;z-index:251665408;visibility:visible;mso-position-horizontal-relative:margin" from="185.2pt,.65pt" to="273.4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" strokecolor="black [3200]" strokeweight=".5pt">
            <v:stroke joinstyle="miter"/>
            <w10:wrap anchorx="margin"/>
          </v:line>
        </w:pict>
      </w:r>
    </w:p>
    <w:p w:rsidR="006D42A9" w:rsidRDefault="006D42A9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1</w:t>
      </w:r>
    </w:p>
    <w:p w:rsidR="006D42A9" w:rsidRDefault="006D42A9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สุขลักษณะของส้วม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065A" w:rsidRPr="0036065A" w:rsidRDefault="005F1CE6" w:rsidP="0036065A">
      <w:pPr>
        <w:jc w:val="center"/>
        <w:rPr>
          <w:rFonts w:ascii="TH SarabunIT๙" w:hAnsi="TH SarabunIT๙" w:cs="TH SarabunIT๙"/>
          <w:sz w:val="32"/>
          <w:szCs w:val="32"/>
        </w:rPr>
      </w:pPr>
      <w:r w:rsidRPr="005F1CE6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10" o:spid="_x0000_s1033" style="position:absolute;left:0;text-align:left;flip:y;z-index:251677696;visibility:visible;mso-position-horizontal-relative:margin" from="184.6pt,.6pt" to="272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" strokecolor="black [3200]" strokeweight=".5pt">
            <v:stroke joinstyle="miter"/>
            <w10:wrap anchorx="margin"/>
          </v:line>
        </w:pict>
      </w:r>
    </w:p>
    <w:p w:rsidR="002839DF" w:rsidRDefault="002839DF" w:rsidP="00D00C3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เจ้าของหรือผู้ครอบครองบ้านพักอาศัย อาคาร หรือสถานที่ที่มีส้วม </w:t>
      </w:r>
      <w:r>
        <w:rPr>
          <w:rFonts w:ascii="TH SarabunIT๙" w:hAnsi="TH SarabunIT๙" w:cs="TH SarabunIT๙"/>
          <w:sz w:val="32"/>
          <w:szCs w:val="32"/>
          <w:cs/>
        </w:rPr>
        <w:t>ต้องดำเนินการ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ให้ส้วมดังกล่าวถูกสุขลักษณะ</w:t>
      </w:r>
    </w:p>
    <w:p w:rsidR="00853694" w:rsidRDefault="006D42A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</w:t>
      </w:r>
      <w:r w:rsidR="00950B8A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50B8A">
        <w:rPr>
          <w:rFonts w:ascii="TH SarabunIT๙" w:hAnsi="TH SarabunIT๙" w:cs="TH SarabunIT๙"/>
          <w:sz w:val="32"/>
          <w:szCs w:val="32"/>
          <w:cs/>
        </w:rPr>
        <w:t xml:space="preserve"> เจ้าของหรือผู้ครอบครองอาคาร</w:t>
      </w:r>
      <w:r>
        <w:rPr>
          <w:rFonts w:ascii="TH SarabunIT๙" w:hAnsi="TH SarabunIT๙" w:cs="TH SarabunIT๙"/>
          <w:sz w:val="32"/>
          <w:szCs w:val="32"/>
          <w:cs/>
        </w:rPr>
        <w:t>หรือสถานที่ให้บริการส้วมสาธารณะต้องดำเนินการ</w:t>
      </w:r>
      <w:r w:rsidR="00853694">
        <w:rPr>
          <w:rFonts w:ascii="TH SarabunIT๙" w:hAnsi="TH SarabunIT๙" w:cs="TH SarabunIT๙" w:hint="cs"/>
          <w:sz w:val="32"/>
          <w:szCs w:val="32"/>
          <w:cs/>
        </w:rPr>
        <w:t>ให้ส้วมดังกล่าวถูกสุขลักษณะตลอดเวลาที่เปิดให้บริการ ดังต่อไปนี้</w:t>
      </w:r>
    </w:p>
    <w:p w:rsidR="00853694" w:rsidRDefault="00853694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(1)จัดให้มีภาชนะรองรับมูลฝอยทั่วไปที่ถูกสุขลักษณะ สะอาด มีฝาปิดมิดชิด และอยู่ในสภาพที่ดีไม่รั่วซึม ตั้งอยู่ในบริเวณอ่างล้างมือหรือบริเวณใกล้เคียง</w:t>
      </w:r>
    </w:p>
    <w:p w:rsidR="00853694" w:rsidRDefault="00853694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จัดให้มีสบู่สำหรับล้างมือพร้อมใช้งานได้</w:t>
      </w:r>
    </w:p>
    <w:p w:rsidR="00853694" w:rsidRDefault="00853694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ดูแลพื้นที่ ผนัง เพดาน โถส้วม โถปัสสาวะ และที่กดเปิดปิดน้ำของโถส้วม และโถปัสสาวะให้สะอาด รวมทั้งต้องบำรุงรักษา</w:t>
      </w:r>
      <w:r w:rsidR="00FC2068">
        <w:rPr>
          <w:rFonts w:ascii="TH SarabunIT๙" w:hAnsi="TH SarabunIT๙" w:cs="TH SarabunIT๙" w:hint="cs"/>
          <w:sz w:val="32"/>
          <w:szCs w:val="32"/>
          <w:cs/>
        </w:rPr>
        <w:t>ให้พร้อมใช้งานได้</w:t>
      </w:r>
    </w:p>
    <w:p w:rsidR="00975170" w:rsidRDefault="00975170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จัดให้มีถังกักเก็บสิ่งปฏิกูลที่มีสภาพดี ไม่ชำรุด ไม่แตก หรือรั่วซึม สามารถป้องกันสัตว์และแมลงพาหะนำโรค เมื่อถังเก็บกักสิ่งปฏิกูลเต็มหรือเลิกใช้งานต้องขนสิ่งปฏิกูลไปกำจัดให้ได้มาตรฐาน</w:t>
      </w:r>
    </w:p>
    <w:p w:rsidR="00950B8A" w:rsidRDefault="00950B8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เจ้าของหรือผู้ครอบครองยานพาหนะหรือแพที่มีส้วมเคลื่อนที่ ให้เจ้าของยานพาหนะหรือแพต้องดำเนินการให้ส้วมดังกล่าวถูกสุขลักษณะตามหลักเกณฑ์ที่รัฐมนตรีว่าการกระทรวงสาธารณสุขกำหนด</w:t>
      </w:r>
    </w:p>
    <w:p w:rsidR="00C67677" w:rsidRDefault="00950B8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15</w:t>
      </w:r>
      <w:r w:rsidR="00C67677">
        <w:rPr>
          <w:rFonts w:ascii="TH SarabunIT๙" w:hAnsi="TH SarabunIT๙" w:cs="TH SarabunIT๙" w:hint="cs"/>
          <w:sz w:val="32"/>
          <w:szCs w:val="32"/>
          <w:cs/>
        </w:rPr>
        <w:t xml:space="preserve"> ผู้ที่จัดให้มีส้วมชั่วคราวต้องดำเนินการให้ส้วมดังกล่าวถูกสุขลักษณะตามหลักเกณฑ์ที่รัฐมนตรีว่าการกระทรวงสาธารณสุขกำหนด</w:t>
      </w:r>
    </w:p>
    <w:p w:rsidR="00776BC9" w:rsidRDefault="00776BC9" w:rsidP="00776BC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0D72" w:rsidRDefault="00090D72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2</w:t>
      </w:r>
    </w:p>
    <w:p w:rsidR="00090D72" w:rsidRDefault="00090D72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สุขลักษณะในการขนสิ่งปฏิกูล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0D72" w:rsidRDefault="005F1CE6" w:rsidP="0036065A">
      <w:pPr>
        <w:jc w:val="center"/>
        <w:rPr>
          <w:rFonts w:ascii="TH SarabunIT๙" w:hAnsi="TH SarabunIT๙" w:cs="TH SarabunIT๙"/>
          <w:sz w:val="32"/>
          <w:szCs w:val="32"/>
        </w:rPr>
      </w:pPr>
      <w:r w:rsidRPr="005F1CE6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11" o:spid="_x0000_s1032" style="position:absolute;left:0;text-align:left;flip:y;z-index:251679744;visibility:visible;mso-position-horizontal:center;mso-position-horizontal-relative:margin" from="0,.6pt" to="88.2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" strokecolor="black [3200]" strokeweight=".5pt">
            <v:stroke joinstyle="miter"/>
            <w10:wrap anchorx="margin"/>
          </v:line>
        </w:pict>
      </w:r>
    </w:p>
    <w:p w:rsidR="00F95CEB" w:rsidRDefault="00090D72" w:rsidP="000657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16</w:t>
      </w:r>
      <w:r w:rsidR="004A462F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4A462F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ร่วมกับหน่วยงานของรัฐหรือราชการส่วนท้องถิ่นอื่นที่ดำเนินการภายใต้ข้อตกลงร่วมกันและบุคคลที่</w:t>
      </w:r>
      <w:r w:rsidR="004A462F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A71" w:rsidRDefault="004A462F" w:rsidP="000657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>พัง</w:t>
      </w:r>
      <w:r w:rsidR="00090D72" w:rsidRPr="0036065A">
        <w:rPr>
          <w:rFonts w:ascii="TH SarabunIT๙" w:hAnsi="TH SarabunIT๙" w:cs="TH SarabunIT๙" w:hint="cs"/>
          <w:sz w:val="32"/>
          <w:szCs w:val="32"/>
          <w:cs/>
        </w:rPr>
        <w:t>มอบให้ดำเนินการขน และกำจัดสิ่งปฏิกูลภายใต้การควบคุมดูแลของ</w:t>
      </w:r>
      <w:r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090D72" w:rsidRPr="0036065A">
        <w:rPr>
          <w:rFonts w:ascii="TH SarabunIT๙" w:hAnsi="TH SarabunIT๙" w:cs="TH SarabunIT๙" w:hint="cs"/>
          <w:sz w:val="32"/>
          <w:szCs w:val="32"/>
          <w:cs/>
        </w:rPr>
        <w:t>รวมทั้งบุคคลซึ่งได้รับใบอนุญาตจากเจ้าพนักงานท้องถิ่นให้ดำเนินกิจการรับทำการขน และกำจัดสิ่งปฏิกูล</w:t>
      </w:r>
      <w:r w:rsidR="00090D72">
        <w:rPr>
          <w:rFonts w:ascii="TH SarabunIT๙" w:hAnsi="TH SarabunIT๙" w:cs="TH SarabunIT๙" w:hint="cs"/>
          <w:sz w:val="32"/>
          <w:szCs w:val="32"/>
          <w:cs/>
        </w:rPr>
        <w:t>โดยทำเป็นธุรกิจหรือโดยได้รับประโยชน์ตอบแทนด้วยการคิดค่าบริการ แล้วแต่กรณี ต้องขนสิ่งปฏิกูลให้ถูกสุขลักษณะ ดังต่อไปนี้</w:t>
      </w:r>
    </w:p>
    <w:p w:rsidR="005604B8" w:rsidRDefault="005604B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จัดให้มียานพาหนะขนสิ่งปฏิกูลและอุปกรณ์ที่จำเป็นตามที่กำหนดไว้ในข้อบัญญัตินี้ที่มีจำนวนเพียงพอกับการให้บริการ</w:t>
      </w:r>
    </w:p>
    <w:p w:rsidR="005604B8" w:rsidRPr="005604B8" w:rsidRDefault="005604B8" w:rsidP="00D00C3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ดำเนินการสูบสิ่งปฏิกูลในช่วงเวลาที่เหมาะสม โดยต้องมีมาตรการป้องกันกลิ่นในขณะที่ทำการสูบสิ่งปฏิกูลเพื่อไม่ให้รบกวนอาคารสถานที่ใกล้เคียงจนเป็นเหตุรำคาญ</w:t>
      </w:r>
    </w:p>
    <w:p w:rsidR="005604B8" w:rsidRDefault="005604B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</w:t>
      </w:r>
      <w:r w:rsidR="00C859E5">
        <w:rPr>
          <w:rFonts w:ascii="TH SarabunIT๙" w:hAnsi="TH SarabunIT๙" w:cs="TH SarabunIT๙" w:hint="cs"/>
          <w:sz w:val="32"/>
          <w:szCs w:val="32"/>
          <w:cs/>
        </w:rPr>
        <w:t xml:space="preserve"> ทำความสะอาดท่อสำหรับใช้สูบสิ่งปฏิกูลหลังจากสูบสิ่งปฏิกูลแล้ว โดยการสูบน้ำสะอาดจากถังเพื่อล้างภายในท่อหรือสายสูบ และทำความสะอาดท่อหรือสายสูบด้านนอกที่สัมผัสสิ่งปฏิกูลด้วยนำยาฆ่าเชื้อ</w:t>
      </w:r>
    </w:p>
    <w:p w:rsidR="001A47FA" w:rsidRDefault="001A47F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ในกรณีที่มีสิ่งปฏิกูลหกหล่น ให้ทำลายเชื้อโรคด้วยน้ำยาฆ่าเชื้อ แล้วทำความสะอาดด้วยน้ำ</w:t>
      </w:r>
    </w:p>
    <w:p w:rsidR="00D74A3B" w:rsidRDefault="00D74A3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จัดให้มีอุปกรณ์ป้องกันอันตรายส่วนบุคคลที่เหมาะสม และมีสภาพพร้อมใช้งานสำหรับผู้ปฏิบัติงานสูบและขนสิ่งปฏิกูล รวมทั้งจัดให้มีอุปกรณ์หรือเครื่องมือป้องกันอุบัติเหตุที่อาจเกิดขึ้นจากการปฏิบัติงาน ตลอดจนเครื่องมือปฐมพยาบาลเบื้องต้น ไว้ประจำยานพาหนะขนสิ่งปฏิกูล และตรวจตราควบคุมให้มีการใส่อุปกรณ์หรือเครื่องมือดังกล่าว</w:t>
      </w:r>
    </w:p>
    <w:p w:rsidR="00D74A3B" w:rsidRDefault="00D74A3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ผู้ปฏิบัติงานสูบและขนสิ่งปฏิกูลต้องสวมเสื้อมิดชิด ถุงมือยางหนา ผ้าปิดปาก ปิดจมูก และสวมรองเท้าพื้นยางหุ้มแข็ง และต้องทำความสะอาด ถุงมือยางหนา และรองเท้าพื้นยางหุ้มแข็ง ทุกครั้งหลังปฏิบัติงาน</w:t>
      </w:r>
    </w:p>
    <w:p w:rsidR="00D74A3B" w:rsidRDefault="00D74A3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(7) ต้องทำความสะอาดยานพาหนะขนสิ่งปฏิกูลหลังจากที่ออกปฏิบัติงานอย่างน้อยวันละหนึ่งครั้ง และน้ำเสียที่เกิดจากการทำความสะอาดต้องเข้าสู่ระบบบำบัดหรือกำจัดน้ำเสีย หรือบ่อซึม โดยบ่อซึมต้องอยู่ห่างจากแม่น้ำ คู คลอง หรือแหล่งน้ำธรรมชาติไม่น้อยกว่าสิบเมตร</w:t>
      </w:r>
    </w:p>
    <w:p w:rsidR="00D74A3B" w:rsidRDefault="00D74A3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(8) ต้องจัดให้มีสถานที่เฉพาะที่มีขนาดกว้างเพียงพอสำหรับจอดเก็บยานพาหนะขนสิ่งปฏิกูล</w:t>
      </w:r>
    </w:p>
    <w:p w:rsidR="00D74A3B" w:rsidRDefault="00D74A3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95B0D">
        <w:rPr>
          <w:rFonts w:ascii="TH SarabunIT๙" w:hAnsi="TH SarabunIT๙" w:cs="TH SarabunIT๙" w:hint="cs"/>
          <w:sz w:val="32"/>
          <w:szCs w:val="32"/>
          <w:cs/>
        </w:rPr>
        <w:t>(9) ห้ามนำยานพาหนะขนสิ่งปฏิกู</w:t>
      </w:r>
      <w:r>
        <w:rPr>
          <w:rFonts w:ascii="TH SarabunIT๙" w:hAnsi="TH SarabunIT๙" w:cs="TH SarabunIT๙" w:hint="cs"/>
          <w:sz w:val="32"/>
          <w:szCs w:val="32"/>
          <w:cs/>
        </w:rPr>
        <w:t>ลไป</w:t>
      </w:r>
      <w:r w:rsidR="00895B0D">
        <w:rPr>
          <w:rFonts w:ascii="TH SarabunIT๙" w:hAnsi="TH SarabunIT๙" w:cs="TH SarabunIT๙" w:hint="cs"/>
          <w:sz w:val="32"/>
          <w:szCs w:val="32"/>
          <w:cs/>
        </w:rPr>
        <w:t>ใช้กิจการอื่น และห้ามนำสิ่งปฏิกู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895B0D">
        <w:rPr>
          <w:rFonts w:ascii="TH SarabunIT๙" w:hAnsi="TH SarabunIT๙" w:cs="TH SarabunIT๙" w:hint="cs"/>
          <w:sz w:val="32"/>
          <w:szCs w:val="32"/>
          <w:cs/>
        </w:rPr>
        <w:t>ไปทิ้งในที่สาธารณะ</w:t>
      </w:r>
    </w:p>
    <w:p w:rsidR="00776BC9" w:rsidRDefault="002B1222" w:rsidP="00F95C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17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ร่วมกับหน่วยงานของรัฐหรือราชการส่วนท้องถิ่นอื่นที่ดำเนินการภายใต้ข้อตกลงร่วมกัน และบุคคลที่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มอบให้ดำเนินการขน และกำจัดสิ่งปฏิกูลภายใต้การควบคุมดูแลของ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รวมทั้งบุคคลซึ่งได้รับใบอนุญาตจากเจ้าพนักงานท้องถิ่นให้ดำเนินกิจการรับทำการขน และกำจัดสิ่งปฏิกูลโดย</w:t>
      </w:r>
      <w:r>
        <w:rPr>
          <w:rFonts w:ascii="TH SarabunIT๙" w:hAnsi="TH SarabunIT๙" w:cs="TH SarabunIT๙" w:hint="cs"/>
          <w:sz w:val="32"/>
          <w:szCs w:val="32"/>
          <w:cs/>
        </w:rPr>
        <w:t>ทำเป็นธุรกิจหรือโดยได้รับประโยชน์ตอบแทนด้วยการคิดค่าบริการ แล้วแต่กรณี</w:t>
      </w:r>
      <w:r w:rsidR="00626C00">
        <w:rPr>
          <w:rFonts w:ascii="TH SarabunIT๙" w:hAnsi="TH SarabunIT๙" w:cs="TH SarabunIT๙" w:hint="cs"/>
          <w:sz w:val="32"/>
          <w:szCs w:val="32"/>
          <w:cs/>
        </w:rPr>
        <w:t xml:space="preserve"> ต้องจัดให้ผู้ปฏิบัติงานที่ทำหน้าที่สูบและขนสิ่งปฏิกูลได้รับการตรวจสุขภาพประจำปี และได้รับการฝึกอบรมความรู้เกี่ยวกับการจัดการสิ่งปฏิกูล</w:t>
      </w:r>
    </w:p>
    <w:p w:rsidR="00626C00" w:rsidRDefault="00626C00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ยานพาหนะสำหรับขนสิ่งปฏิกูลต้องมีลักษณะ ดังต่อไปนี้</w:t>
      </w:r>
    </w:p>
    <w:p w:rsidR="00626C00" w:rsidRDefault="00626C00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ถังที่ใช้บรรจุสิ่งปฏิกูลต้องมีฝาเปิดและปิดอยู่ด้านบน โดยสามารถปิดได้อย่างมิดชิด ไม่รั่วซึม และป้องกันกลิ่น สัตว์ และแมลงพาหะนำโรคได้</w:t>
      </w:r>
    </w:p>
    <w:p w:rsidR="00626C00" w:rsidRDefault="00626C00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ท่อหรือสายสูบสิ่งปฏิกูลต้องไม่รั่วซึม</w:t>
      </w:r>
    </w:p>
    <w:p w:rsidR="00626C00" w:rsidRDefault="00626C00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มีปั้มสูบสิ่งปฏิกูลที่สามารถสูบตะกอนหนักได้ และมีมาตรวัดสิ่งปฏิกูลซึ่งอยู่ในสภาพที่ใช้การได้ดี</w:t>
      </w:r>
    </w:p>
    <w:p w:rsidR="00065705" w:rsidRDefault="00626C00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มีช่องเก็บอุปกรณ์ทำความสะอาดประจำยานพาหนะสูบสิ่งปฏิกูล เช่น ถังใส่น้ำ ไม้กวาด น้ำยา</w:t>
      </w:r>
      <w:r w:rsidR="00E20D49">
        <w:rPr>
          <w:rFonts w:ascii="TH SarabunIT๙" w:hAnsi="TH SarabunIT๙" w:cs="TH SarabunIT๙" w:hint="cs"/>
          <w:sz w:val="32"/>
          <w:szCs w:val="32"/>
          <w:cs/>
        </w:rPr>
        <w:t>ฆ่าเชื้อโรค เป็นต้น</w:t>
      </w:r>
    </w:p>
    <w:p w:rsidR="00F95CEB" w:rsidRDefault="00F95CEB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57DD" w:rsidRDefault="00E20D4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บนตัวถังที่ใช้บรรจุสิ่งปฏิกูลต้องมีข้อความว่า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ใช้เฉพาะขนสิ่งปฏิกูล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โดยสามารถมองเห็นได้ชัดเจนจากภายนอก</w:t>
      </w:r>
    </w:p>
    <w:p w:rsidR="00284A71" w:rsidRPr="0036065A" w:rsidRDefault="00E20D49" w:rsidP="000657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ในกรณีที่การขนสิ่งปฏิกูลดำเนินการโดย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ให้แสดงชื่อของ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ด้วยตัวหนังสือขนาดที่สามารถมองเห็นได้ชัดเจนไว้ที่ภายนอกตัวถังด้านข้างทั้งสองด้านของยานพาหนะขนสิ่งปฏิกูลในบริเวณที่บุคคลภายนอกสามารถมองเห็นได้ชัดเจน</w:t>
      </w:r>
    </w:p>
    <w:p w:rsidR="00E20D49" w:rsidRDefault="00E20D4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นกรณีที่การขนสิ่งปฏิกูลดำเนินการโดยผู้ที่ได้รับมอบให้เป็นผู้ขนสิ่งปฏิกูลภายใต้การควบคุมดูแลของ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ให้ผู้ที่ได้รับมอบนั้นแสดงชื่อ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ด้วยตัวหนังสือขนาดที่สามารถมองเห็นได</w:t>
      </w:r>
      <w:r w:rsidR="00970859" w:rsidRPr="0036065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ชัดเจนไว้ที่ภายนอกตัวถังด้านข้างทั้งสองด้านของยานพาหนะขนสิ่งปฏิกูล 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กับแสดงแผ่นป้ายระบุชื่อ ที่อยู่ และหมายเลขโทรศัพท์ของผู้ที่ได้รับมอบในบริเวณที่บุคคลภายนอกสามารถมองเห็นได้ชัดเจน</w:t>
      </w:r>
    </w:p>
    <w:p w:rsidR="00970859" w:rsidRPr="0036065A" w:rsidRDefault="0097085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ในกรณีที่การขนสิ่งปฏิกูลดำเนินการโดยผู้ที่ได้รับ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ใบอนุญาตจาก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ให้ผู้ที่ได้รับใบอนุญาตแสดงรหัสหรือหมายเลขทะเบียนใบอนุญาต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 xml:space="preserve"> ในกรณีที่ได้รับใบอนุญาตจากราชการส่วนท้องถิ่นหลายแห่งให้แสดงเฉพาะเลขทะเบียนใบอนุญาตใบแรก และให้เก็บสำเนาหลักฐานใบอนุญาตใบอื่นไว้</w:t>
      </w:r>
      <w:r w:rsidR="00B30F19" w:rsidRPr="0036065A">
        <w:rPr>
          <w:rFonts w:ascii="TH SarabunIT๙" w:hAnsi="TH SarabunIT๙" w:cs="TH SarabunIT๙" w:hint="cs"/>
          <w:sz w:val="32"/>
          <w:szCs w:val="32"/>
          <w:cs/>
        </w:rPr>
        <w:t>ที่ยานพาหนะขนสิ่งปฏิกูลเพื่อการตรวจสอบ โดยทุกกร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>ณีต้องแสดงแผ่นป้ายระบุชื่อ ที่อยู</w:t>
      </w:r>
      <w:r w:rsidR="00B30F19" w:rsidRPr="0036065A">
        <w:rPr>
          <w:rFonts w:ascii="TH SarabunIT๙" w:hAnsi="TH SarabunIT๙" w:cs="TH SarabunIT๙" w:hint="cs"/>
          <w:sz w:val="32"/>
          <w:szCs w:val="32"/>
          <w:cs/>
        </w:rPr>
        <w:t>่ และหมายเลขโทรศัพท์ของนิติบุคคล</w:t>
      </w:r>
      <w:r w:rsidR="00C165F3" w:rsidRPr="0036065A">
        <w:rPr>
          <w:rFonts w:ascii="TH SarabunIT๙" w:hAnsi="TH SarabunIT๙" w:cs="TH SarabunIT๙" w:hint="cs"/>
          <w:sz w:val="32"/>
          <w:szCs w:val="32"/>
          <w:cs/>
        </w:rPr>
        <w:t>ที่ได้รับใบอนุญาต</w:t>
      </w:r>
      <w:r w:rsidR="00B30F19" w:rsidRPr="0036065A">
        <w:rPr>
          <w:rFonts w:ascii="TH SarabunIT๙" w:hAnsi="TH SarabunIT๙" w:cs="TH SarabunIT๙" w:hint="cs"/>
          <w:sz w:val="32"/>
          <w:szCs w:val="32"/>
          <w:cs/>
        </w:rPr>
        <w:t>หรื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>อเจ้าของกิจการที่สามา</w:t>
      </w:r>
      <w:r w:rsidR="00B30F19" w:rsidRPr="0036065A">
        <w:rPr>
          <w:rFonts w:ascii="TH SarabunIT๙" w:hAnsi="TH SarabunIT๙" w:cs="TH SarabunIT๙" w:hint="cs"/>
          <w:sz w:val="32"/>
          <w:szCs w:val="32"/>
          <w:cs/>
        </w:rPr>
        <w:t>รถมองเห็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>นได้ชัดเจนไว้ที่ภายนอกตัวถังด้านขางทั้งสองด้านของยานพาหนะขนสิ่งปฏิกูลในบร</w:t>
      </w:r>
      <w:r w:rsidR="00C165F3" w:rsidRPr="0036065A">
        <w:rPr>
          <w:rFonts w:ascii="TH SarabunIT๙" w:hAnsi="TH SarabunIT๙" w:cs="TH SarabunIT๙" w:hint="cs"/>
          <w:sz w:val="32"/>
          <w:szCs w:val="32"/>
          <w:cs/>
        </w:rPr>
        <w:t>ิเวณที่บุคคลภายนอกสามารถมองเห็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>นไ</w:t>
      </w:r>
      <w:r w:rsidR="00C165F3" w:rsidRPr="0036065A">
        <w:rPr>
          <w:rFonts w:ascii="TH SarabunIT๙" w:hAnsi="TH SarabunIT๙" w:cs="TH SarabunIT๙" w:hint="cs"/>
          <w:sz w:val="32"/>
          <w:szCs w:val="32"/>
          <w:cs/>
        </w:rPr>
        <w:t>ด้ชัดเจนโดยตัวอักษรต้องมีความสูงไม่น้อยกว่าสิบเ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>ซนติเมตร</w:t>
      </w:r>
    </w:p>
    <w:p w:rsidR="007C5103" w:rsidRDefault="007C5103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19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 ในการขนสิ่งปฏิกูล ให้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กำหนดเส้นทางและเอกสาร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>กำกับการขนสิ่งปฏิกูล เพื่อป้องกันการลักลอบทิ้งสิ่งปฏิกูล</w:t>
      </w:r>
    </w:p>
    <w:p w:rsidR="00F61DD8" w:rsidRDefault="00F61DD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61DD8" w:rsidRDefault="00F61DD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3</w:t>
      </w:r>
    </w:p>
    <w:p w:rsidR="00F61DD8" w:rsidRDefault="00F61DD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สุขลักษณะในการกำจัดสิ่งปฏิกูล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61DD8" w:rsidRDefault="005F1CE6" w:rsidP="0036065A">
      <w:pPr>
        <w:jc w:val="center"/>
        <w:rPr>
          <w:rFonts w:ascii="TH SarabunIT๙" w:hAnsi="TH SarabunIT๙" w:cs="TH SarabunIT๙"/>
          <w:sz w:val="32"/>
          <w:szCs w:val="32"/>
        </w:rPr>
      </w:pPr>
      <w:r w:rsidRPr="005F1CE6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12" o:spid="_x0000_s1031" style="position:absolute;left:0;text-align:left;flip:y;z-index:251681792;visibility:visible;mso-position-horizontal:center;mso-position-horizontal-relative:margin" from="0,.6pt" to="88.2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" strokecolor="black [3200]" strokeweight=".5pt">
            <v:stroke joinstyle="miter"/>
            <w10:wrap anchorx="margin"/>
          </v:line>
        </w:pict>
      </w:r>
    </w:p>
    <w:p w:rsidR="00911010" w:rsidRDefault="008B4D06" w:rsidP="00F95C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20</w:t>
      </w:r>
      <w:r w:rsidR="00F61DD8">
        <w:rPr>
          <w:rFonts w:ascii="TH SarabunIT๙" w:hAnsi="TH SarabunIT๙" w:cs="TH SarabunIT๙" w:hint="cs"/>
          <w:sz w:val="32"/>
          <w:szCs w:val="32"/>
          <w:cs/>
        </w:rPr>
        <w:t xml:space="preserve"> การกำจัดสิ่งปฏิกูลไม่ว่าจะใช้วิธีใด </w:t>
      </w:r>
      <w:r w:rsidR="000B2FE1">
        <w:rPr>
          <w:rFonts w:ascii="TH SarabunIT๙" w:hAnsi="TH SarabunIT๙" w:cs="TH SarabunIT๙" w:hint="cs"/>
          <w:sz w:val="32"/>
          <w:szCs w:val="32"/>
          <w:cs/>
        </w:rPr>
        <w:t>การนำน้ำทิ้งและกากตะกอนที่ผ่านการกำจัดสิ่งปฏิกูลแล้วไปใช้ประโยชน์หรือปล่อยออกสู่สิ่งแวดล้อมต้องได้มาตรฐานตามกฎหมายที่เกี่ยวข้อง โดยน้ำทิ้งและกากตะกอนต้องมีปริมาณไข่หนอนพยาธิและแบคทีเรียอีโคไล (</w:t>
      </w:r>
      <w:r w:rsidR="000B2FE1">
        <w:rPr>
          <w:rFonts w:ascii="TH SarabunIT๙" w:hAnsi="TH SarabunIT๙" w:cs="TH SarabunIT๙"/>
          <w:sz w:val="32"/>
          <w:szCs w:val="32"/>
        </w:rPr>
        <w:t>Escherichia coli</w:t>
      </w:r>
      <w:r w:rsidR="000B2FE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632D5">
        <w:rPr>
          <w:rFonts w:ascii="TH SarabunIT๙" w:hAnsi="TH SarabunIT๙" w:cs="TH SarabunIT๙" w:hint="cs"/>
          <w:sz w:val="32"/>
          <w:szCs w:val="32"/>
          <w:cs/>
        </w:rPr>
        <w:t xml:space="preserve"> ไม่เกินปริมาณที่รัฐมนตรีว่าการกระทรวงสาธารณสุขกำหนด</w:t>
      </w:r>
    </w:p>
    <w:p w:rsidR="00265409" w:rsidRDefault="0026540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วิธีการเก็บตัวอย่างและการตรวจหาไข่หนอนพยาธิและแบคทีเรียอีโคไล (</w:t>
      </w:r>
      <w:r>
        <w:rPr>
          <w:rFonts w:ascii="TH SarabunIT๙" w:hAnsi="TH SarabunIT๙" w:cs="TH SarabunIT๙"/>
          <w:sz w:val="32"/>
          <w:szCs w:val="32"/>
        </w:rPr>
        <w:t>Escherichia coli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4A287E">
        <w:rPr>
          <w:rFonts w:ascii="TH SarabunIT๙" w:hAnsi="TH SarabunIT๙" w:cs="TH SarabunIT๙" w:hint="cs"/>
          <w:sz w:val="32"/>
          <w:szCs w:val="32"/>
          <w:cs/>
        </w:rPr>
        <w:t xml:space="preserve"> ในน้ำทิ้งและกากตะกอน</w:t>
      </w:r>
      <w:r w:rsidR="00155E18">
        <w:rPr>
          <w:rFonts w:ascii="TH SarabunIT๙" w:hAnsi="TH SarabunIT๙" w:cs="TH SarabunIT๙" w:hint="cs"/>
          <w:sz w:val="32"/>
          <w:szCs w:val="32"/>
          <w:cs/>
        </w:rPr>
        <w:t>ตามวรรคหนึ่ง ให้เป็นไปตามหลักเกณฑ์ วิธีการ และเงื่อนไขที่รัฐมนตรีว่าการกระทรวงสาธารณสุขกำหนด</w:t>
      </w:r>
    </w:p>
    <w:p w:rsidR="003B3B12" w:rsidRDefault="003B3B12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ผู้ปฏิบัติงานกำจัดสิ่งปฏิกูลต้องได้รับการตรวจสุขภาพประจำปี และได้รับการฝึกอบรมความรู้เกี่ยวกับการจัดการสิ่งปฏิกูลตามหลักเกณฑ์ วิธีการ และเงื่อนไขที่กระทรวงสาธารณสุขกำหนด</w:t>
      </w:r>
    </w:p>
    <w:p w:rsidR="00065705" w:rsidRDefault="003B3B12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สถานที่กำจัดสิ่งปฏิกูลต้องจัดให้มีอุปกรณ์ป้องกันอันตรายที่เหมาะสมสำหรับผู้ปฏิบัติงานกำจัดสิ่งปฏิกูล และมีอุปกรณ์</w:t>
      </w:r>
      <w:r w:rsidR="003805DF">
        <w:rPr>
          <w:rFonts w:ascii="TH SarabunIT๙" w:hAnsi="TH SarabunIT๙" w:cs="TH SarabunIT๙" w:hint="cs"/>
          <w:sz w:val="32"/>
          <w:szCs w:val="32"/>
          <w:cs/>
        </w:rPr>
        <w:t>หรือเครื่องมือ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</w:t>
      </w:r>
      <w:r w:rsidR="003805DF">
        <w:rPr>
          <w:rFonts w:ascii="TH SarabunIT๙" w:hAnsi="TH SarabunIT๙" w:cs="TH SarabunIT๙" w:hint="cs"/>
          <w:sz w:val="32"/>
          <w:szCs w:val="32"/>
          <w:cs/>
        </w:rPr>
        <w:t>อุบัติเหตุที่อาจเกิดจากการปฏิบัติงาน ตลอดจนเครื่องมือปฐมพยาบาลเบื้องต้นติดตั้งไว้</w:t>
      </w:r>
    </w:p>
    <w:p w:rsidR="00F95CEB" w:rsidRDefault="00F95CEB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57DD" w:rsidRDefault="003F659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23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ผู้ปฏิบัติงานกำจัดสิ่งปฏิกูลต้องสวมเสื้อคลุม ถุงมือยางหนา ผ้ายางกันเปื้อน ผ้าปิดปาก ปิดจมูก และสวมรองเท้าพื้นยางหุ้มแข็ง และต้องทำความสะอาดเสื้อคลุม ถุงมือยางหนา ผ้ายางกันเปื้อน และรองเท้าพื้นยางหุ้มแข็ง ทุกครั้งหลังปฏิบัติงาน</w:t>
      </w:r>
    </w:p>
    <w:p w:rsidR="00C257DD" w:rsidRDefault="00C257DD" w:rsidP="00C257D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82B2B" w:rsidRDefault="00B82B2B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3</w:t>
      </w:r>
    </w:p>
    <w:p w:rsidR="00B82B2B" w:rsidRDefault="00E86504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82B2B" w:rsidRDefault="005F1CE6" w:rsidP="00776BC9">
      <w:pPr>
        <w:jc w:val="center"/>
        <w:rPr>
          <w:rFonts w:ascii="TH SarabunIT๙" w:hAnsi="TH SarabunIT๙" w:cs="TH SarabunIT๙"/>
          <w:sz w:val="32"/>
          <w:szCs w:val="32"/>
        </w:rPr>
      </w:pPr>
      <w:r w:rsidRPr="005F1CE6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7" o:spid="_x0000_s1030" style="position:absolute;left:0;text-align:left;flip:y;z-index:251668480;visibility:visible;mso-position-horizontal-relative:margin" from="182.9pt,.7pt" to="271.1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" strokecolor="black [3200]" strokeweight=".5pt">
            <v:stroke joinstyle="miter"/>
            <w10:wrap anchorx="margin"/>
          </v:line>
        </w:pict>
      </w:r>
    </w:p>
    <w:p w:rsidR="00A92EF8" w:rsidRDefault="00E86504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546A5">
        <w:rPr>
          <w:rFonts w:ascii="TH SarabunIT๙" w:hAnsi="TH SarabunIT๙" w:cs="TH SarabunIT๙"/>
          <w:sz w:val="32"/>
          <w:szCs w:val="32"/>
          <w:cs/>
        </w:rPr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4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ห้ามมิใ</w:t>
      </w:r>
      <w:r w:rsidR="001546A5">
        <w:rPr>
          <w:rFonts w:ascii="TH SarabunIT๙" w:hAnsi="TH SarabunIT๙" w:cs="TH SarabunIT๙"/>
          <w:sz w:val="32"/>
          <w:szCs w:val="32"/>
          <w:cs/>
        </w:rPr>
        <w:t>ห้ผู้ใดดำเนินกิจการรับทำการขน หรือกำจัดสิ่งปฏิกูล</w:t>
      </w:r>
      <w:r w:rsidR="00A92EF8">
        <w:rPr>
          <w:rFonts w:ascii="TH SarabunIT๙" w:hAnsi="TH SarabunIT๙" w:cs="TH SarabunIT๙"/>
          <w:sz w:val="32"/>
          <w:szCs w:val="32"/>
          <w:cs/>
        </w:rPr>
        <w:t>โดยทำเป็นธุรกิจ หรือโดยได้รับประโยชน์ตอบแทนด้วยการคิดค่าบริการ เว้นแต่จะได้รับใบอนุญาตจากเจ้าพนักงานท้องถิ่น</w:t>
      </w:r>
    </w:p>
    <w:p w:rsidR="00A92EF8" w:rsidRDefault="001546A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5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ผู้ใดประสงค</w:t>
      </w:r>
      <w:r>
        <w:rPr>
          <w:rFonts w:ascii="TH SarabunIT๙" w:hAnsi="TH SarabunIT๙" w:cs="TH SarabunIT๙"/>
          <w:sz w:val="32"/>
          <w:szCs w:val="32"/>
          <w:cs/>
        </w:rPr>
        <w:t>์จะเป็นผู้ดำเนินกิจการทำการขน หรือกำจัดสิ่งปฏิกูล</w:t>
      </w:r>
      <w:r w:rsidR="00A92EF8">
        <w:rPr>
          <w:rFonts w:ascii="TH SarabunIT๙" w:hAnsi="TH SarabunIT๙" w:cs="TH SarabunIT๙"/>
          <w:sz w:val="32"/>
          <w:szCs w:val="32"/>
          <w:cs/>
        </w:rPr>
        <w:t>โดยทำเป็นธุรกิจ หรือได้รับประโยชน์ตอบแทนด้วยการคิดค่าบริการในเขต</w:t>
      </w:r>
      <w:r w:rsidR="00A92EF8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 จะต้อง</w:t>
      </w:r>
      <w:r w:rsidR="00A92EF8">
        <w:rPr>
          <w:rFonts w:ascii="TH SarabunIT๙" w:hAnsi="TH SarabunIT๙" w:cs="TH SarabunIT๙"/>
          <w:sz w:val="32"/>
          <w:szCs w:val="32"/>
          <w:cs/>
        </w:rPr>
        <w:t>ยื่นคำขอรับใบอนุญาตตามแบบที่กำหนดไว้ท้ายข้อบัญญัตินี้ พร้อมกับเอกสารหลักฐาน ดังต่อไปนี้</w:t>
      </w:r>
    </w:p>
    <w:p w:rsidR="00A92EF8" w:rsidRDefault="00A92EF8" w:rsidP="00D00C3F">
      <w:pPr>
        <w:pStyle w:val="a3"/>
        <w:numPr>
          <w:ilvl w:val="0"/>
          <w:numId w:val="2"/>
        </w:numPr>
        <w:spacing w:line="25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 / ข้าราชการ / พนักงานรัฐวิสาหกิจ</w:t>
      </w:r>
    </w:p>
    <w:p w:rsidR="00A92EF8" w:rsidRDefault="00A92EF8" w:rsidP="00D00C3F">
      <w:pPr>
        <w:pStyle w:val="a3"/>
        <w:numPr>
          <w:ilvl w:val="0"/>
          <w:numId w:val="2"/>
        </w:numPr>
        <w:spacing w:line="25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สำเนาทะเบียนบ้าน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(3) สำเนาใบอนุญาตตามกฎหมายที่เกี่ยวข้อง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(4) อื่น ๆ ตามที่องค์การบริหารส่วนตำบลควนพังกำหนด</w:t>
      </w:r>
    </w:p>
    <w:p w:rsidR="00A92EF8" w:rsidRDefault="001546A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6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เมื่อได้รับคำขอรับใบอนุญาต หรือคำขอต่ออายุใบอนุญาต ให้เจ้าพนักงานท้องถิ่นตรวจความถูกต้องของคำขอและความครบถ้วนของเอกสารทันที กรณีไม่ถูกต้องครบถ้วน ให้เจ้าพนักงานท้องถิ่นแจ้งต่อผู้ขออนุญาตให้ดำเนินการแก้ไขเพิ่มเติม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โดยให้เจ้าพนักงานท้องถิ่นและผู้ยื่นคำขอลงนามไว้ในบันทึกนั้นด้วย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เจ้าพนักงานท้องถิ่นต้องออกใบอนุญาต 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มีรายละเอียดถูกต้องหรือครบถ้วนตามที่กำหนดในข้อบัญญัตินี้</w:t>
      </w:r>
    </w:p>
    <w:p w:rsidR="00776BC9" w:rsidRDefault="00A92EF8" w:rsidP="00F95C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ให้ขยายเวลาออกไปได้อีกไม่เกินสองครั้ง ครั้งละไม่เกินสิบห้าวัน 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ตามที่ได้ขยายเวลาไว้แล้วนั้น แล้วแต่กรณี ทั้งนี้ 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เจ็ดวันจนกว่าจะพิจารณาแล้วเสร็จ</w:t>
      </w:r>
    </w:p>
    <w:p w:rsidR="00A92EF8" w:rsidRDefault="001546A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7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ผู้ได้รับอนุญาตต้องมารับใบอนุญาตภายในสิบห้าวันนับแต่วันที่ได้รับหนังสือแจ้งการอนุญาตจากเจ้าพนักงานท้องถิ่น เว้นแต่จะมีเหตุอันสมควรและได้แจ้งต่อเจ้าพนักงานท้องถิ่นทราบแล้ว</w:t>
      </w:r>
    </w:p>
    <w:p w:rsidR="00157105" w:rsidRPr="0036065A" w:rsidRDefault="001546A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8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บรรดาใบอนุญาตที่ออกให้ตามข้อบัญญัตินี้ให้มีอายุหนึ่งปีนับแต่วันที่ออกใบอนุญาต และให้ใช้ได้เพียงในเขตอำน</w:t>
      </w:r>
      <w:r>
        <w:rPr>
          <w:rFonts w:ascii="TH SarabunIT๙" w:hAnsi="TH SarabunIT๙" w:cs="TH SarabunIT๙"/>
          <w:sz w:val="32"/>
          <w:szCs w:val="32"/>
          <w:cs/>
        </w:rPr>
        <w:t>าจ</w:t>
      </w:r>
      <w:r w:rsidRPr="0036065A">
        <w:rPr>
          <w:rFonts w:ascii="TH SarabunIT๙" w:hAnsi="TH SarabunIT๙" w:cs="TH SarabunIT๙"/>
          <w:sz w:val="32"/>
          <w:szCs w:val="32"/>
          <w:cs/>
        </w:rPr>
        <w:t>ของ</w:t>
      </w:r>
      <w:r w:rsidR="00157105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การขอต่อใบอนุญาตจะต้องยื่นคำขอก่อนใบอนุญาตสิ้นอายุ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สั่งไม่ต่อใบอนุญาต</w:t>
      </w:r>
    </w:p>
    <w:p w:rsidR="0033169B" w:rsidRDefault="0021177F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9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ผู้ได้รับใบอนุญาตตามข้อบัญญัตินี้ต้องแสดงใบอนุญาตไว้โดยเปิดเผยและเห็นได้ง่าย ณ สถานประกอบกิจการตลอดเวลาที่ประกอบกิจการ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F95CEB" w:rsidRDefault="00F95CEB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57DD" w:rsidRDefault="008B4D06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30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ในกรณีใบอนุญาตสูญหาย ถูกทำลาย หรือชำรุดในสาระสำคัญให้ผู้ได้รับใบอนุญาตยื่นคำขอรับใบแทนใบอนุญาตภายในสิบห้าวันนับแต่วันทราบเหตุแห่งการสูญหาย ถูกทำลาย หรือชำรุด ตามแบบที่กำหนดไว้ท้ายข้อบัญญัตินี้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การขอรับใบแทนใบอนุญาตและการออกใบแทนใบอนุญาตให้เป็นไปตามหลักเกณฑ์ วิธีการ และเงื่อนไข ดังต่อไปนี้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(1) ในกรณีใบอนุญาตสูญหายให้ผู้ยื่นคำขอรับใบแทนใบอนุญาตนำสำเนาบันทึกการแจ้งความต่อ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(2) ในกรณีใบอนุญาตถูกทำลาย หรือชำรุดในสาระที่สำคัญให้ผู้ยื่นคำขอรับใบแทนใบอนุญาตนำใบอนุญาตเดิมเท่าที่เหลืออยู่มาแสดงต่อเจ้าพนักงานท้องถิ่นประกอบด้วย</w:t>
      </w:r>
    </w:p>
    <w:p w:rsidR="00A92EF8" w:rsidRDefault="008B4D06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31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ในกรณีที่ปรากฏว่าผู้รับใบอนุญาตตามข้อบัญญัตินี้ไม่ปฏิบัติหรือปฏิบัติไม่ถูกต้องตามบทบัญญัติแห่งพระราชบัญญัติการสาธารณสุข พ.ศ. 2535 กฎกระทรวง หรือข้อบัญญัตินี้ หรือเงื่อนไขที่ระบุไว้ในใบอนุญาต ในเรื่องที่กำหนดไว้เกี่ยวกับการประกอบกิจการตามที่ได้รับใบอนุญาตตามข้อบัญญัตินี้ เจ้าพนักงานท้องถิ่นมีอำนาจสั่งพักใช้ใบอนุญาตได้ภายในเวลาที่เห็นสมควรแต่ต้องไม่เกินสิบห้าวัน</w:t>
      </w:r>
    </w:p>
    <w:p w:rsidR="00A92EF8" w:rsidRDefault="0021177F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</w:t>
      </w:r>
      <w:r w:rsidR="008B4D06">
        <w:rPr>
          <w:rFonts w:ascii="TH SarabunIT๙" w:hAnsi="TH SarabunIT๙" w:cs="TH SarabunIT๙"/>
          <w:sz w:val="32"/>
          <w:szCs w:val="32"/>
          <w:cs/>
        </w:rPr>
        <w:t>2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เจ้าพนักงานท้องถิ่นมีอำนาจออกคำสั่งเพิกถอนใบอนุญาตเมื่อปรากฏว่าผู้รับใบอนุญาต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(1)ถูกสั่งพักใช้ใบอนุญาตตั้งแต่สองครั้งขึ้นไปและมีเหตุที่จะต้องถูกสั่งพักใช้ใบอนุญาตอีก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(2) ต้องคำพิพากษาถึงที่สุดว่าได้กระทำความผิดตามพระราชบัญญัติการสาธารณสุข พ.ศ. 2535 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(3) ไม่ปฏิบัติหรือปฏิบัติไม่ถูกต้องตามบทบัญญัติแห่งพระราชบัญญัติการสาธารณสุข พ.ศ. 2535 หรือข้อบัญญัตินี้ หรือเงื่อนไขที่ระบุไว้ในใบอนุญาต ในเรื่องที่กำหนดไว้เกี่ยวกับการประกอบกิจการตามที่ได้รับใบอนุญาตตามข้อบัญญัตินี้ และการไม่ปฏิบัติหรือปฏิบัติไม่ถูกต้องนั้นก่อให้เกิดอันตรายอย่างร้ายแรงต่อสุขภาพของประชาชน หรือมีผลกระทบต่อสภาวะความเป็นอยู่ที่เหมาะสมกับการดำรงชีพของประชาชน</w:t>
      </w:r>
    </w:p>
    <w:p w:rsidR="00A1271D" w:rsidRDefault="00521D45" w:rsidP="00F95C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</w:t>
      </w:r>
      <w:r w:rsidR="008B4D06">
        <w:rPr>
          <w:rFonts w:ascii="TH SarabunIT๙" w:hAnsi="TH SarabunIT๙" w:cs="TH SarabunIT๙"/>
          <w:sz w:val="32"/>
          <w:szCs w:val="32"/>
          <w:cs/>
        </w:rPr>
        <w:t>3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คำสั่งพักใช้ใบอนุญาตและคำสั่งเพิกถอนใบอนุญาตให้ทำเป็นหนังสือแจ้งให้ผู้รับใบอนุญาตทราบ ในกรณีที่ไม่พบผู้รับใบอนุญาตหรือผู้รับใบอนุญาตไม่ยอมรับคำสั่งดังกล่าว ให้ส่งคำสั่งทางไปรษณีย์ตอบ</w:t>
      </w:r>
    </w:p>
    <w:p w:rsidR="00F95CEB" w:rsidRDefault="00A92EF8" w:rsidP="00F95C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รับ หรือให้ปิดคำสั่งนั้นไว้ในที่เปิดเผยเห็นได้ง่าย ณ ภูมิลำเนาหรือสำนักทำการของผู้รับใบอนุญาตแ</w:t>
      </w:r>
      <w:r w:rsidR="00521D45">
        <w:rPr>
          <w:rFonts w:ascii="TH SarabunIT๙" w:hAnsi="TH SarabunIT๙" w:cs="TH SarabunIT๙"/>
          <w:sz w:val="32"/>
          <w:szCs w:val="32"/>
          <w:cs/>
        </w:rPr>
        <w:t>ละให้ถือว่าผู้รับใบอนุญาตนั้นได้</w:t>
      </w:r>
      <w:r>
        <w:rPr>
          <w:rFonts w:ascii="TH SarabunIT๙" w:hAnsi="TH SarabunIT๙" w:cs="TH SarabunIT๙"/>
          <w:sz w:val="32"/>
          <w:szCs w:val="32"/>
          <w:cs/>
        </w:rPr>
        <w:t>ทราบคำสั่งแล้วตั้งแต่เวลาที่คำสั่งไปถึง หรือวันปิดคำสั่ง แล้วแต่กรณี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21D45">
        <w:rPr>
          <w:rFonts w:ascii="TH SarabunIT๙" w:hAnsi="TH SarabunIT๙" w:cs="TH SarabunIT๙" w:hint="cs"/>
          <w:sz w:val="32"/>
          <w:szCs w:val="32"/>
          <w:cs/>
        </w:rPr>
        <w:t>ข้อ 3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ถูกสั่งเพิกถอนใบอนุญาตจะขอรับอนุญาตสำหรับการประกอบกิจการที่ถูกเพิกถอนใบอนุญาตอีกไม่ได้จนกว่าจะพ้นกำหนดหนึ่งปีนับแต่วันที่ถูกสั่งเพิกถอนใบอนุญาต</w:t>
      </w:r>
    </w:p>
    <w:p w:rsidR="00521D45" w:rsidRDefault="00521D4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หมวด 4</w:t>
      </w:r>
    </w:p>
    <w:p w:rsidR="00A92EF8" w:rsidRDefault="00A92EF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ค่าธรรมเนียมและค่าปรับ</w:t>
      </w:r>
    </w:p>
    <w:p w:rsidR="00A92EF8" w:rsidRDefault="005F1CE6" w:rsidP="00776BC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F1CE6">
        <w:rPr>
          <w:rFonts w:asciiTheme="minorHAnsi" w:hAnsiTheme="minorHAnsi" w:cstheme="minorBidi"/>
          <w:noProof/>
          <w:sz w:val="22"/>
        </w:rPr>
        <w:pict>
          <v:line id="ตัวเชื่อมต่อตรง 6" o:spid="_x0000_s1029" style="position:absolute;left:0;text-align:left;flip:y;z-index:251670528;visibility:visible;mso-position-horizontal:center;mso-position-horizontal-relative:margin;mso-width-relative:margin;mso-height-relative:margin" from="0,6pt" to="83.0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" strokecolor="black [3200]" strokeweight=".5pt">
            <v:stroke joinstyle="miter"/>
            <w10:wrap anchorx="margin"/>
          </v:line>
        </w:pict>
      </w:r>
    </w:p>
    <w:p w:rsidR="00A92EF8" w:rsidRDefault="00521D4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</w:t>
      </w:r>
      <w:r w:rsidR="008B4D06">
        <w:rPr>
          <w:rFonts w:ascii="TH SarabunIT๙" w:hAnsi="TH SarabunIT๙" w:cs="TH SarabunIT๙"/>
          <w:sz w:val="32"/>
          <w:szCs w:val="32"/>
          <w:cs/>
        </w:rPr>
        <w:t>5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เจ้าของหรือผู้ครอบครองอาคารหรือสถานที่ใด ๆ ซึ่งอยู่ในเขตพื้นที</w:t>
      </w:r>
      <w:r>
        <w:rPr>
          <w:rFonts w:ascii="TH SarabunIT๙" w:hAnsi="TH SarabunIT๙" w:cs="TH SarabunIT๙"/>
          <w:sz w:val="32"/>
          <w:szCs w:val="32"/>
          <w:cs/>
        </w:rPr>
        <w:t>่การให้บริการขนสิ่งปฏิกูล</w:t>
      </w:r>
      <w:r w:rsidRPr="0036065A">
        <w:rPr>
          <w:rFonts w:ascii="TH SarabunIT๙" w:hAnsi="TH SarabunIT๙" w:cs="TH SarabunIT๙"/>
          <w:sz w:val="32"/>
          <w:szCs w:val="32"/>
          <w:cs/>
        </w:rPr>
        <w:t>ของ</w:t>
      </w:r>
      <w:r w:rsidR="00C62143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A92EF8" w:rsidRPr="0036065A">
        <w:rPr>
          <w:rFonts w:ascii="TH SarabunIT๙" w:hAnsi="TH SarabunIT๙" w:cs="TH SarabunIT๙"/>
          <w:sz w:val="32"/>
          <w:szCs w:val="32"/>
          <w:cs/>
        </w:rPr>
        <w:t>หรือเขตพื้นท</w:t>
      </w:r>
      <w:r w:rsidR="00D943DA" w:rsidRPr="0036065A">
        <w:rPr>
          <w:rFonts w:ascii="TH SarabunIT๙" w:hAnsi="TH SarabunIT๙" w:cs="TH SarabunIT๙"/>
          <w:sz w:val="32"/>
          <w:szCs w:val="32"/>
          <w:cs/>
        </w:rPr>
        <w:t>ี่ที่</w:t>
      </w:r>
      <w:r w:rsidR="00C62143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A92EF8" w:rsidRPr="0036065A">
        <w:rPr>
          <w:rFonts w:ascii="TH SarabunIT๙" w:hAnsi="TH SarabunIT๙" w:cs="TH SarabunIT๙"/>
          <w:sz w:val="32"/>
          <w:szCs w:val="32"/>
          <w:cs/>
        </w:rPr>
        <w:t>มอบให้บุคคลอื่นดำเนินการแทน จะต้องเสียค่าธรรมเนียมก</w:t>
      </w:r>
      <w:r w:rsidR="00D943DA" w:rsidRPr="0036065A">
        <w:rPr>
          <w:rFonts w:ascii="TH SarabunIT๙" w:hAnsi="TH SarabunIT๙" w:cs="TH SarabunIT๙"/>
          <w:sz w:val="32"/>
          <w:szCs w:val="32"/>
          <w:cs/>
        </w:rPr>
        <w:t>ารให้บริการขนและกำจัดสิ่งปฏิกูล</w:t>
      </w:r>
      <w:r w:rsidR="00A92EF8" w:rsidRPr="0036065A">
        <w:rPr>
          <w:rFonts w:ascii="TH SarabunIT๙" w:hAnsi="TH SarabunIT๙" w:cs="TH SarabunIT๙"/>
          <w:sz w:val="32"/>
          <w:szCs w:val="32"/>
          <w:cs/>
        </w:rPr>
        <w:t>แก่องค์การบริหารส่วนตำบลควนพัง หรือบุคคลซึ่งองค์การบริหารส่วนตำบลควนพังมอบให้ดำเนินการแทน ตามอัตราที่กำหนดไว้ท้ายข้อบัญญัตินี้</w:t>
      </w:r>
    </w:p>
    <w:p w:rsidR="00F95CEB" w:rsidRDefault="00F95CE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F95CEB" w:rsidRPr="0036065A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57DD" w:rsidRDefault="00A92EF8" w:rsidP="003606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ผู้ได้รับใบอนุญาตให้เป็นผู้ดำเนินกิจการตามข้อบัญญัตินี้จะพึงเรียกเก</w:t>
      </w:r>
      <w:r w:rsidR="00D943DA">
        <w:rPr>
          <w:rFonts w:ascii="TH SarabunIT๙" w:hAnsi="TH SarabunIT๙" w:cs="TH SarabunIT๙"/>
          <w:sz w:val="32"/>
          <w:szCs w:val="32"/>
          <w:cs/>
        </w:rPr>
        <w:t>็บค่าบริการขน</w:t>
      </w:r>
      <w:r w:rsidR="00D943DA">
        <w:rPr>
          <w:rFonts w:ascii="TH SarabunIT๙" w:hAnsi="TH SarabunIT๙" w:cs="TH SarabunIT๙" w:hint="cs"/>
          <w:sz w:val="32"/>
          <w:szCs w:val="32"/>
          <w:cs/>
        </w:rPr>
        <w:t>และกำจัด</w:t>
      </w:r>
      <w:r w:rsidR="00D943DA">
        <w:rPr>
          <w:rFonts w:ascii="TH SarabunIT๙" w:hAnsi="TH SarabunIT๙" w:cs="TH SarabunIT๙"/>
          <w:sz w:val="32"/>
          <w:szCs w:val="32"/>
          <w:cs/>
        </w:rPr>
        <w:t>สิ่งปฏิกูล</w:t>
      </w:r>
      <w:r>
        <w:rPr>
          <w:rFonts w:ascii="TH SarabunIT๙" w:hAnsi="TH SarabunIT๙" w:cs="TH SarabunIT๙"/>
          <w:sz w:val="32"/>
          <w:szCs w:val="32"/>
          <w:cs/>
        </w:rPr>
        <w:t>จากผู้ใช้บริการไม่เกินอัตราค่าบริการขั้นสูงตามที่กำหนดไว้ท้ายข้อบัญญัตินี้</w:t>
      </w:r>
    </w:p>
    <w:p w:rsidR="00A92EF8" w:rsidRDefault="00D943D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</w:t>
      </w:r>
      <w:r w:rsidR="008B4D06">
        <w:rPr>
          <w:rFonts w:ascii="TH SarabunIT๙" w:hAnsi="TH SarabunIT๙" w:cs="TH SarabunIT๙"/>
          <w:sz w:val="32"/>
          <w:szCs w:val="32"/>
          <w:cs/>
        </w:rPr>
        <w:t>6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้องเสียค่าธรรมเนียมการออกใบอนุญาตตามอัตราที่กำหนดไว้ท้ายข้อบัญญัตินี้ในวันที่มารับใบอนุญาตสำหรับกรณีที่เป็นการขอรับใบอนุญาตครั้งแรก หรือก่อนใบอนุญาตสิ้นอายุสำหรับกรณีที่เป็นการขอต่ออายุใบอนุญาตตลอดเวลาที่ยังดำเนินกิจการนั้น ถ้ามิได้เสียค่าธรรมเนียมภายในเวลาที่กำหนดให้ชำระค่าปรับเพิ่มอีกร้อยละยี่สิบของจำนวนค่าธรรมเนียมที่ค้างชำระ เว้นแต่ผู้ได้รับใบอนุญาตจะได้บอกเลิกการดำเนินกิจการนั้นก่อนถึงกำหนดการเสียค่าธรรมเนียมครั้งต่อไป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กรณีที่ผู้มีหน้าที่เสียค่าธรรมเนียมตามวรรคหนึ่งค้างชำระค่าธรรมเนียมติดต่อกันเกินกว่าสองครั้ง ให้เจ้าพนักงานท้องถิ่นมีอำนาจสั่งให้ผู้นั้นหยุดการดำเนินกิจการไว้จนกว่าจะได้เสียค่าธรรมเนียมและค่าปรับจนครบจำนวน</w:t>
      </w:r>
    </w:p>
    <w:p w:rsidR="00A92EF8" w:rsidRDefault="00D943D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Pr="0036065A">
        <w:rPr>
          <w:rFonts w:ascii="TH SarabunIT๙" w:hAnsi="TH SarabunIT๙" w:cs="TH SarabunIT๙"/>
          <w:sz w:val="32"/>
          <w:szCs w:val="32"/>
          <w:cs/>
        </w:rPr>
        <w:t>3</w:t>
      </w:r>
      <w:r w:rsidR="008B4D06">
        <w:rPr>
          <w:rFonts w:ascii="TH SarabunIT๙" w:hAnsi="TH SarabunIT๙" w:cs="TH SarabunIT๙"/>
          <w:sz w:val="32"/>
          <w:szCs w:val="32"/>
          <w:cs/>
        </w:rPr>
        <w:t>7</w:t>
      </w:r>
      <w:r w:rsidR="00A92EF8" w:rsidRPr="0036065A">
        <w:rPr>
          <w:rFonts w:ascii="TH SarabunIT๙" w:hAnsi="TH SarabunIT๙" w:cs="TH SarabunIT๙"/>
          <w:sz w:val="32"/>
          <w:szCs w:val="32"/>
          <w:cs/>
        </w:rPr>
        <w:t xml:space="preserve"> บรรดาค่าธรรมเนียมและค่าปรับตามข้อบัญญัตินี้ให้เป็นรายได้ขององค์การบริหารส่วนตำบลควนพัง</w:t>
      </w:r>
    </w:p>
    <w:p w:rsidR="00776BC9" w:rsidRPr="00776BC9" w:rsidRDefault="00776BC9" w:rsidP="00776BC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หมวด 5</w:t>
      </w:r>
    </w:p>
    <w:p w:rsidR="00A92EF8" w:rsidRDefault="00A92EF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บทกำหนดโทษ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F8" w:rsidRDefault="005F1CE6" w:rsidP="00776BC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F1CE6">
        <w:rPr>
          <w:rFonts w:asciiTheme="minorHAnsi" w:hAnsiTheme="minorHAnsi" w:cstheme="minorBidi"/>
          <w:noProof/>
          <w:sz w:val="22"/>
        </w:rPr>
        <w:pict>
          <v:line id="ตัวเชื่อมต่อตรง 3" o:spid="_x0000_s1028" style="position:absolute;left:0;text-align:left;flip:y;z-index:251671552;visibility:visible;mso-position-horizontal-relative:margin;mso-width-relative:margin;mso-height-relative:margin" from="187.8pt,.75pt" to="269.1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" strokecolor="black [3200]" strokeweight=".5pt">
            <v:stroke joinstyle="miter"/>
            <w10:wrap anchorx="margin"/>
          </v:line>
        </w:pict>
      </w:r>
    </w:p>
    <w:p w:rsidR="00A92EF8" w:rsidRDefault="00D943D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</w:t>
      </w:r>
      <w:r w:rsidR="008B4D06">
        <w:rPr>
          <w:rFonts w:ascii="TH SarabunIT๙" w:hAnsi="TH SarabunIT๙" w:cs="TH SarabunIT๙"/>
          <w:sz w:val="32"/>
          <w:szCs w:val="32"/>
          <w:cs/>
        </w:rPr>
        <w:t>8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ผู้ใดฝ่าฝืนคำสั่งของเจ้าพนักงานท้องถิ่นหรือไม่ปฏิบัติตามข้อบัญญัตินี้ต้องระวางโทษตามที่กำหนดไว้ในบทกำหนดโทษแห่งพระราชบัญญัติการสาธารณสุข พ.ศ. 2535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                   พ.ศ. 2563 </w:t>
      </w:r>
    </w:p>
    <w:p w:rsidR="00A92EF8" w:rsidRDefault="00A92EF8" w:rsidP="00A92EF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(นายนุกูล ธานีรัตน์)</w:t>
      </w: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นายกองค์การบริหารส่วนตำบลควนพัง</w:t>
      </w: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เห็บชอบ</w:t>
      </w: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(.........................................)</w:t>
      </w: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นายอำเภอร่อนพิบูลย์</w:t>
      </w:r>
    </w:p>
    <w:p w:rsidR="00804897" w:rsidRDefault="00804897" w:rsidP="00A92EF8">
      <w:pPr>
        <w:rPr>
          <w:rFonts w:ascii="TH SarabunIT๙" w:hAnsi="TH SarabunIT๙" w:cs="TH SarabunIT๙"/>
          <w:sz w:val="32"/>
          <w:szCs w:val="32"/>
        </w:rPr>
      </w:pPr>
    </w:p>
    <w:p w:rsidR="00776BC9" w:rsidRDefault="00776BC9" w:rsidP="00A92EF8">
      <w:pPr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A92EF8">
      <w:pPr>
        <w:rPr>
          <w:rFonts w:ascii="TH SarabunIT๙" w:hAnsi="TH SarabunIT๙" w:cs="TH SarabunIT๙"/>
          <w:sz w:val="32"/>
          <w:szCs w:val="32"/>
        </w:rPr>
      </w:pPr>
    </w:p>
    <w:p w:rsidR="00C257DD" w:rsidRDefault="00C257DD" w:rsidP="00A92EF8">
      <w:pPr>
        <w:rPr>
          <w:rFonts w:ascii="TH SarabunIT๙" w:hAnsi="TH SarabunIT๙" w:cs="TH SarabunIT๙"/>
          <w:sz w:val="32"/>
          <w:szCs w:val="32"/>
          <w:cs/>
        </w:rPr>
      </w:pPr>
    </w:p>
    <w:p w:rsidR="00A92EF8" w:rsidRDefault="00D943DA" w:rsidP="00D943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อัตราค่าธรรมเนียมการให้บริการขนและกำจัดสิ่งปฏิกูล</w:t>
      </w:r>
    </w:p>
    <w:p w:rsidR="00D943DA" w:rsidRDefault="00D943DA" w:rsidP="00D943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ท้ายข้อบัญญัติองค์การบริหารส่วนตำบลควนพัง</w:t>
      </w:r>
    </w:p>
    <w:p w:rsidR="00D943DA" w:rsidRDefault="00D943DA" w:rsidP="00D943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การจัดการสิ่งปฏิกูล</w:t>
      </w:r>
    </w:p>
    <w:p w:rsidR="00D943DA" w:rsidRDefault="00170788" w:rsidP="00D943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 ..........</w:t>
      </w:r>
    </w:p>
    <w:p w:rsidR="00BB2D1A" w:rsidRDefault="00BB2D1A" w:rsidP="00D943D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943DA" w:rsidRDefault="005F1CE6" w:rsidP="00D943DA">
      <w:pPr>
        <w:pBdr>
          <w:between w:val="single" w:sz="4" w:space="1" w:color="auto"/>
        </w:pBd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1CE6">
        <w:rPr>
          <w:rFonts w:asciiTheme="minorHAnsi" w:hAnsiTheme="minorHAnsi" w:cstheme="minorBidi"/>
          <w:noProof/>
          <w:sz w:val="22"/>
        </w:rPr>
        <w:pict>
          <v:line id="ตัวเชื่อมต่อตรง 8" o:spid="_x0000_s1027" style="position:absolute;left:0;text-align:left;flip:y;z-index:251673600;visibility:visible;mso-position-horizontal:center;mso-position-horizontal-relative:margin;mso-width-relative:margin;mso-height-relative:margin" from="0,.4pt" to="75.2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" strokecolor="black [3200]" strokeweight=".5pt">
            <v:stroke joinstyle="miter"/>
            <w10:wrap anchorx="margin"/>
          </v:line>
        </w:pict>
      </w:r>
    </w:p>
    <w:tbl>
      <w:tblPr>
        <w:tblStyle w:val="a4"/>
        <w:tblW w:w="0" w:type="auto"/>
        <w:tblLook w:val="04A0"/>
      </w:tblPr>
      <w:tblGrid>
        <w:gridCol w:w="846"/>
        <w:gridCol w:w="3684"/>
        <w:gridCol w:w="2265"/>
        <w:gridCol w:w="2266"/>
      </w:tblGrid>
      <w:tr w:rsidR="00D943DA" w:rsidTr="00D943DA">
        <w:tc>
          <w:tcPr>
            <w:tcW w:w="846" w:type="dxa"/>
          </w:tcPr>
          <w:p w:rsidR="00D943DA" w:rsidRDefault="00D943DA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4" w:type="dxa"/>
          </w:tcPr>
          <w:p w:rsidR="00D943DA" w:rsidRDefault="00D943DA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265" w:type="dxa"/>
          </w:tcPr>
          <w:p w:rsidR="00D943DA" w:rsidRDefault="00D943DA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 (บาท)</w:t>
            </w:r>
          </w:p>
        </w:tc>
        <w:tc>
          <w:tcPr>
            <w:tcW w:w="2266" w:type="dxa"/>
          </w:tcPr>
          <w:p w:rsidR="00D943DA" w:rsidRDefault="00D943DA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943DA" w:rsidTr="00D943DA">
        <w:tc>
          <w:tcPr>
            <w:tcW w:w="846" w:type="dxa"/>
          </w:tcPr>
          <w:p w:rsidR="00D943DA" w:rsidRDefault="00804897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84" w:type="dxa"/>
          </w:tcPr>
          <w:p w:rsidR="00D943DA" w:rsidRDefault="009646D6" w:rsidP="008536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</w:t>
            </w:r>
            <w:r w:rsidR="008048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ขนสิ่งปฏิกูล ครั้งหนึ่ง ๆ </w:t>
            </w:r>
          </w:p>
          <w:p w:rsidR="00804897" w:rsidRDefault="00804897" w:rsidP="008536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คิดในอัตรา  ลูกบาศก์เมตรละ</w:t>
            </w:r>
          </w:p>
          <w:p w:rsidR="00804897" w:rsidRDefault="00804897" w:rsidP="00853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(เศษไม่เกินครึ่งลูกบาศก์เมตร ให้คิดเท่ากับครึ่งลูกบาศก์เมตร  เศษเกินครึ่งลูกบาศก์เมตร ให้คิดเท่ากับ 1 ลูกบาศก์เมตร</w:t>
            </w:r>
            <w:r w:rsidR="005033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C257DD" w:rsidRDefault="00C257DD" w:rsidP="00853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5" w:type="dxa"/>
          </w:tcPr>
          <w:p w:rsidR="00D943DA" w:rsidRDefault="00D943DA" w:rsidP="008536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4897" w:rsidRDefault="00B91A9C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7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804897" w:rsidRPr="00377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266" w:type="dxa"/>
          </w:tcPr>
          <w:p w:rsidR="00D943DA" w:rsidRDefault="00D943DA" w:rsidP="008536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62F8" w:rsidTr="00D943DA">
        <w:tc>
          <w:tcPr>
            <w:tcW w:w="846" w:type="dxa"/>
          </w:tcPr>
          <w:p w:rsidR="002A62F8" w:rsidRDefault="002A62F8" w:rsidP="002A6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84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</w:t>
            </w:r>
            <w:r w:rsidR="00BB2D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สิ่งปฏิกูล ครั้งหนึ่ง ๆ </w:t>
            </w: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คิดในอัตรา  ลูกบาศก์เมตรละ</w:t>
            </w: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(เศษไม่เกินครึ่งลูกบาศก์เมตร ให้คิดเท่ากับครึ่งลูกบาศก์เมตร  เศษเกินครึ่งลูกบาศก์เมตร ให้คิดเท่ากับ 1 ลูกบาศก์เมตร)</w:t>
            </w: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5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62F8" w:rsidRDefault="002A62F8" w:rsidP="002A6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66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62F8" w:rsidTr="00D943DA">
        <w:tc>
          <w:tcPr>
            <w:tcW w:w="846" w:type="dxa"/>
          </w:tcPr>
          <w:p w:rsidR="002A62F8" w:rsidRPr="002A62F8" w:rsidRDefault="002A62F8" w:rsidP="002A6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684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การออกใบอนุญาตดำเนินกิจการโดยทำเป็นธุรกิจหรือได้รับประโยชน์ตอบแทนด้วยการคิดค่าบริการ</w:t>
            </w:r>
          </w:p>
          <w:p w:rsidR="002A62F8" w:rsidRPr="002E4A36" w:rsidRDefault="002A62F8" w:rsidP="002A62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รับทำการเก็บขนสิ่งปฏิกูลฉบับละ</w:t>
            </w: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รับทำการกำจัดสิ่งปฏิกูล ฉบับละ</w:t>
            </w:r>
          </w:p>
        </w:tc>
        <w:tc>
          <w:tcPr>
            <w:tcW w:w="2265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62F8" w:rsidRDefault="002A62F8" w:rsidP="002A6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2A62F8" w:rsidRDefault="002A62F8" w:rsidP="002A62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6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943DA" w:rsidRDefault="00D943DA" w:rsidP="00853694">
      <w:pPr>
        <w:rPr>
          <w:rFonts w:ascii="TH SarabunIT๙" w:hAnsi="TH SarabunIT๙" w:cs="TH SarabunIT๙"/>
          <w:sz w:val="32"/>
          <w:szCs w:val="32"/>
        </w:rPr>
      </w:pPr>
    </w:p>
    <w:p w:rsidR="00D943DA" w:rsidRDefault="00D943DA" w:rsidP="00853694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853694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853694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853694">
      <w:pPr>
        <w:rPr>
          <w:rFonts w:ascii="TH SarabunIT๙" w:hAnsi="TH SarabunIT๙" w:cs="TH SarabunIT๙"/>
          <w:sz w:val="32"/>
          <w:szCs w:val="32"/>
        </w:rPr>
      </w:pPr>
    </w:p>
    <w:p w:rsidR="00834799" w:rsidRDefault="00834799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6BC9" w:rsidRDefault="00776BC9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6BC9" w:rsidRDefault="00776BC9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6BC9" w:rsidRDefault="00776BC9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6BC9" w:rsidRDefault="00776BC9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31C70" w:rsidRDefault="00E31C70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4733" w:rsidRPr="00022C6C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คำขอรับใบอนุญาตประกอบกิจการ</w:t>
      </w:r>
    </w:p>
    <w:p w:rsidR="002B4733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รับการ</w:t>
      </w:r>
      <w:r w:rsidR="00D01F26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ทำการเก็บขนหรือกำจัดสิ่งปฏิกูล</w:t>
      </w: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โดยทำเป็นธุรกิจ</w:t>
      </w:r>
    </w:p>
    <w:p w:rsidR="002B4733" w:rsidRPr="00022C6C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วันที่............เดือน....................................พ.ศ.............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ข้าพเจ้า.................................................................................อายุ.............ปี สัญชาติ........................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อยู่บ้านเลขที่.................หมู่ที่.....................ตรอก/ซอย.............................ถนน...............................................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แขวง/ตำบล.........................................เขต/อำเภอ.................................จังหวัด............................................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ขอยื่นคำร้องต่อ (เจ้าพนักงานท้องถิ่น).............................................................................................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จึงมีความประสงค์............................................................................................................................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ขอรับรองว่า ข้อความในใบคำขอนี้เป็นความจริงทุกประการ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(ลงชื่อ)..............................................ผู้ขอรับใบอนุญาต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(................................................)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8698"/>
      </w:tblGrid>
      <w:tr w:rsidR="002B4733" w:rsidTr="00E26C3A">
        <w:tc>
          <w:tcPr>
            <w:tcW w:w="8698" w:type="dxa"/>
          </w:tcPr>
          <w:p w:rsidR="002B4733" w:rsidRPr="00022C6C" w:rsidRDefault="002B4733" w:rsidP="00E26C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2C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แผนผังแสดงที่ตั้งสถานประกอบกิจการโดยสังเขป</w:t>
            </w: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257DD" w:rsidRDefault="00C257DD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57DD" w:rsidRDefault="00C257DD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ความเห็นของเจ้าพนักงานสาธารณสุข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จากการตรวจสอบสถานประกอบการ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เห็นสมควรอนุญาตและควรกำหนดเงื่อนไข ดังนี้.....................................................................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เห็นสมควรไม่อนุญาต เพราะ....................................................................................................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(ลงชื่อ)..............................................เจ้าพนักงานสาธารณสุข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(................................................)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ตำแหน่ง...............................................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วันที่............./............................/................</w:t>
      </w:r>
    </w:p>
    <w:tbl>
      <w:tblPr>
        <w:tblStyle w:val="a4"/>
        <w:tblW w:w="0" w:type="auto"/>
        <w:tblLook w:val="04A0"/>
      </w:tblPr>
      <w:tblGrid>
        <w:gridCol w:w="8698"/>
      </w:tblGrid>
      <w:tr w:rsidR="002B4733" w:rsidTr="00E26C3A">
        <w:tc>
          <w:tcPr>
            <w:tcW w:w="8698" w:type="dxa"/>
          </w:tcPr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คำสั่งเจ้าพนักงานท้องถิ่น</w:t>
            </w:r>
          </w:p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   ) อนุญาตให้ประกอบกิจการได้</w:t>
            </w:r>
          </w:p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   ) ไม่อนุญาตให้ประกอบกิจการ</w:t>
            </w:r>
          </w:p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(ลงชื่อ)..............................................เจ้าพนักงานท้องถิ่น</w:t>
            </w: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(................................................)</w:t>
            </w: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ตำแหน่ง นายกองค์การบริหารส่วนตำบลควนพัง</w:t>
            </w: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วันที่............./............................/................</w:t>
            </w:r>
          </w:p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D01F26" w:rsidRDefault="00D01F26" w:rsidP="002B4733">
      <w:pPr>
        <w:rPr>
          <w:rFonts w:ascii="TH SarabunIT๙" w:hAnsi="TH SarabunIT๙" w:cs="TH SarabunIT๙"/>
          <w:sz w:val="32"/>
          <w:szCs w:val="32"/>
        </w:rPr>
      </w:pPr>
    </w:p>
    <w:p w:rsidR="00D01F26" w:rsidRDefault="00D01F26" w:rsidP="002B4733">
      <w:pPr>
        <w:rPr>
          <w:rFonts w:ascii="TH SarabunIT๙" w:hAnsi="TH SarabunIT๙" w:cs="TH SarabunIT๙"/>
          <w:sz w:val="32"/>
          <w:szCs w:val="32"/>
        </w:rPr>
      </w:pPr>
    </w:p>
    <w:p w:rsidR="00D01F26" w:rsidRDefault="00D01F26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-760583</wp:posOffset>
            </wp:positionV>
            <wp:extent cx="1028700" cy="1257300"/>
            <wp:effectExtent l="0" t="0" r="0" b="0"/>
            <wp:wrapNone/>
            <wp:docPr id="9" name="รูปภาพ 9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Pr="001B2B17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2B17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</w:p>
    <w:p w:rsidR="002B4733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2B1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ประกอบก</w:t>
      </w:r>
      <w:r w:rsidR="00D01F26">
        <w:rPr>
          <w:rFonts w:ascii="TH SarabunIT๙" w:hAnsi="TH SarabunIT๙" w:cs="TH SarabunIT๙" w:hint="cs"/>
          <w:b/>
          <w:bCs/>
          <w:sz w:val="32"/>
          <w:szCs w:val="32"/>
          <w:cs/>
        </w:rPr>
        <w:t>ิจการเก็บขนหรือกำจัดสิ่งปฏิกูล</w:t>
      </w:r>
      <w:r w:rsidRPr="001B2B17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โดยทำเป็นธุรกิจ</w:t>
      </w:r>
    </w:p>
    <w:p w:rsidR="002B4733" w:rsidRDefault="002B4733" w:rsidP="002B473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 w:rsidRPr="001B2B17">
        <w:rPr>
          <w:rFonts w:ascii="TH SarabunIT๙" w:hAnsi="TH SarabunIT๙" w:cs="TH SarabunIT๙" w:hint="cs"/>
          <w:sz w:val="32"/>
          <w:szCs w:val="32"/>
          <w:cs/>
        </w:rPr>
        <w:t>เล่มที่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....................เลขที่.........................ที่...........................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อนุญาตให้........................................................อายุ............ปี สัญชาติ..............อยู่บ้านเลขที่............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หมู่ที่.............ตำบล..........................อำเภอ...............................จังหวัด............................โทรศัพท์.................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 ประกอบกิจการรับทำการเก็บขนหรือกำจัด</w:t>
      </w:r>
      <w:r w:rsidR="00D01F26"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โดยทำเป็นธุรกิจ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ค่าธรรมเนียม.....................บาท ใบเสร็จรับเงิน เล่มที่............เลขที่...............ลงวันที่.......เดือน........พ.ศ.......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 ผู้ได้รับใบอนุญาตต้องปฏิบัติตามเงื่อนไขเฉพาะ ดังต่อไปนี้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(1)ให้ปฏิบัติตาม</w:t>
      </w:r>
      <w:r w:rsidRPr="00556FA7"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ข้อบัญญัติองค์การบริหารส่วนตำบลควนพัง เรื่อง</w:t>
      </w:r>
      <w:r w:rsidR="00D01F26"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การจัดการสิ่งปฏิกูล</w:t>
      </w:r>
      <w:r w:rsidRPr="00556FA7">
        <w:rPr>
          <w:rFonts w:ascii="TH SarabunIT๙" w:hAnsi="TH SarabunIT๙" w:cs="TH SarabunIT๙" w:hint="cs"/>
          <w:sz w:val="32"/>
          <w:szCs w:val="32"/>
          <w:cs/>
        </w:rPr>
        <w:t xml:space="preserve"> พ.ศ............ โดยเคร่งครัด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(2)หากไม่ปฏิบัติตามข้อ 2 (1) องค์การบริหารส่วนตำบลควนพังมีสิทธิ์ว่ากล่าวตักเตือนและเพิกถอนใบอนุญาตฉบับนี้ได้ตามข้อบัญญัติดังกล่าว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ใบอนุญาตฉบับนี้ ให้ใช้ได้จนถึงวันที่....................เดือน.............................พ.ศ............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ออกให้ ณ วันที่.....................เดือน...............................พ.ศ......................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(ลงชื่อ)................................................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(................................................)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นายกองค์การบริหารส่วนตำบลควนพัง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1F26" w:rsidRDefault="00D01F2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1F26" w:rsidRDefault="00D01F2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57DD" w:rsidRDefault="00C257DD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651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รายการต่ออายุใบอนุญาตและการเสียค่าธรรมเนียม</w:t>
      </w:r>
    </w:p>
    <w:p w:rsidR="002B4733" w:rsidRPr="00F66519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1449"/>
        <w:gridCol w:w="1449"/>
        <w:gridCol w:w="1450"/>
        <w:gridCol w:w="1450"/>
        <w:gridCol w:w="1450"/>
        <w:gridCol w:w="1450"/>
      </w:tblGrid>
      <w:tr w:rsidR="002B4733" w:rsidTr="00E26C3A">
        <w:tc>
          <w:tcPr>
            <w:tcW w:w="1449" w:type="dxa"/>
            <w:vMerge w:val="restart"/>
          </w:tcPr>
          <w:p w:rsidR="002B4733" w:rsidRPr="00F66519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6519">
              <w:rPr>
                <w:rFonts w:ascii="TH SarabunIT๙" w:hAnsi="TH SarabunIT๙" w:cs="TH SarabunIT๙" w:hint="cs"/>
                <w:sz w:val="28"/>
                <w:cs/>
              </w:rPr>
              <w:t>วัน/เดือน/ปี</w:t>
            </w:r>
          </w:p>
          <w:p w:rsidR="002B4733" w:rsidRPr="00F66519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6519">
              <w:rPr>
                <w:rFonts w:ascii="TH SarabunIT๙" w:hAnsi="TH SarabunIT๙" w:cs="TH SarabunIT๙" w:hint="cs"/>
                <w:sz w:val="28"/>
                <w:cs/>
              </w:rPr>
              <w:t>ที่ออกใบอนุญาต</w:t>
            </w:r>
          </w:p>
        </w:tc>
        <w:tc>
          <w:tcPr>
            <w:tcW w:w="1449" w:type="dxa"/>
            <w:vMerge w:val="restart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วัน/เดือน/ปี</w:t>
            </w:r>
          </w:p>
          <w:p w:rsidR="002B4733" w:rsidRPr="00F66519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ที่หมดอายุ</w:t>
            </w:r>
          </w:p>
        </w:tc>
        <w:tc>
          <w:tcPr>
            <w:tcW w:w="4350" w:type="dxa"/>
            <w:gridSpan w:val="3"/>
          </w:tcPr>
          <w:p w:rsidR="002B4733" w:rsidRPr="00F66519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ใบเสร็จรับเงิน</w:t>
            </w:r>
          </w:p>
        </w:tc>
        <w:tc>
          <w:tcPr>
            <w:tcW w:w="1450" w:type="dxa"/>
            <w:vMerge w:val="restart"/>
          </w:tcPr>
          <w:p w:rsidR="002B4733" w:rsidRPr="00F66519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ลงลายมือชื่อเจ้าพนักงานท้องถิ่น</w:t>
            </w:r>
          </w:p>
        </w:tc>
      </w:tr>
      <w:tr w:rsidR="002B4733" w:rsidTr="00E26C3A">
        <w:tc>
          <w:tcPr>
            <w:tcW w:w="1449" w:type="dxa"/>
            <w:vMerge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  <w:vMerge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เล่มที่</w:t>
            </w: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450" w:type="dxa"/>
            <w:vMerge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B4733" w:rsidRPr="00556FA7" w:rsidRDefault="002B4733" w:rsidP="002B4733">
      <w:pPr>
        <w:rPr>
          <w:rFonts w:ascii="TH SarabunIT๙" w:hAnsi="TH SarabunIT๙" w:cs="TH SarabunIT๙"/>
          <w:sz w:val="32"/>
          <w:szCs w:val="32"/>
          <w:cs/>
        </w:rPr>
      </w:pPr>
    </w:p>
    <w:p w:rsidR="00FF474F" w:rsidRDefault="00FF474F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คำขอต่ออายุ</w:t>
      </w: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</w:p>
    <w:p w:rsidR="002B4733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ประกอบกิจการเก็บขนหรือกำจัด</w:t>
      </w:r>
      <w:r w:rsidR="00FF474F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สิ่งปฏิกูล</w:t>
      </w: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โดยทำเป็นธุรกิจ</w:t>
      </w:r>
    </w:p>
    <w:p w:rsidR="002B4733" w:rsidRPr="00022C6C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วันที่............เดือน....................................พ.ศ.............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ข้าพเจ้า.................................................................................อายุ.............ปี สัญชาติ........................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อยู่บ้านเลขที่.................หมู่ที่.....................ตรอก/ซอย.............................ถนน...............................................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แขวง/ตำบล.........................................เขต/อำเภอ.................................จังหวัด............................................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ขอยื่นคำขอต่ออายุใบอนุญาตประกอบกิจการรับทำการเก็บขนหรือกำจัด</w:t>
      </w:r>
      <w:r w:rsidR="00FF474F"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โดยทำเป็นธุรกิจต่อ (เจ้าพนักงานท้องถิ่น)......................................................................................................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พร้อมคำขอนี้ข้าพเจ้าได้แนบเอกสารและหลักฐานต่าง ๆ มาด้วยแล้ว คือ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ขอรับรองว่า ข้อความในใบคำขอนี้เป็นความจริงทุกประการ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(ลงชื่อ)..............................................ผู้ขอรับใบอนุญาต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(................................................)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sectPr w:rsidR="002B4733" w:rsidSect="00F95CE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0C16" w:rsidRDefault="00B80C16" w:rsidP="00776BC9">
      <w:r>
        <w:separator/>
      </w:r>
    </w:p>
  </w:endnote>
  <w:endnote w:type="continuationSeparator" w:id="1">
    <w:p w:rsidR="00B80C16" w:rsidRDefault="00B80C16" w:rsidP="00776B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Leelawadee UI">
    <w:charset w:val="00"/>
    <w:family w:val="swiss"/>
    <w:pitch w:val="variable"/>
    <w:sig w:usb0="A3000003" w:usb1="00000000" w:usb2="00010000" w:usb3="00000000" w:csb0="000101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0C16" w:rsidRDefault="00B80C16" w:rsidP="00776BC9">
      <w:r>
        <w:separator/>
      </w:r>
    </w:p>
  </w:footnote>
  <w:footnote w:type="continuationSeparator" w:id="1">
    <w:p w:rsidR="00B80C16" w:rsidRDefault="00B80C16" w:rsidP="00776B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7706D"/>
    <w:multiLevelType w:val="hybridMultilevel"/>
    <w:tmpl w:val="A2808902"/>
    <w:lvl w:ilvl="0" w:tplc="A10E0F3A">
      <w:start w:val="1"/>
      <w:numFmt w:val="decimal"/>
      <w:lvlText w:val="(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EF4954"/>
    <w:multiLevelType w:val="hybridMultilevel"/>
    <w:tmpl w:val="866AFCB4"/>
    <w:lvl w:ilvl="0" w:tplc="6F3A61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6091A"/>
    <w:rsid w:val="000279F6"/>
    <w:rsid w:val="00040515"/>
    <w:rsid w:val="0004196E"/>
    <w:rsid w:val="00057D62"/>
    <w:rsid w:val="00065705"/>
    <w:rsid w:val="00067D72"/>
    <w:rsid w:val="00090D72"/>
    <w:rsid w:val="000B2FE1"/>
    <w:rsid w:val="000C086F"/>
    <w:rsid w:val="001546A5"/>
    <w:rsid w:val="00155E18"/>
    <w:rsid w:val="00157105"/>
    <w:rsid w:val="00170788"/>
    <w:rsid w:val="001A47FA"/>
    <w:rsid w:val="001D185A"/>
    <w:rsid w:val="001F02DB"/>
    <w:rsid w:val="001F7CCF"/>
    <w:rsid w:val="00200BF8"/>
    <w:rsid w:val="0021177F"/>
    <w:rsid w:val="002212EF"/>
    <w:rsid w:val="00235959"/>
    <w:rsid w:val="00255FFD"/>
    <w:rsid w:val="00265409"/>
    <w:rsid w:val="0027061D"/>
    <w:rsid w:val="002839DF"/>
    <w:rsid w:val="00284A71"/>
    <w:rsid w:val="002A62F8"/>
    <w:rsid w:val="002A6B63"/>
    <w:rsid w:val="002B1222"/>
    <w:rsid w:val="002B4733"/>
    <w:rsid w:val="002C5AE7"/>
    <w:rsid w:val="002E4A36"/>
    <w:rsid w:val="0033169B"/>
    <w:rsid w:val="0036065A"/>
    <w:rsid w:val="003632D5"/>
    <w:rsid w:val="00373384"/>
    <w:rsid w:val="003774A2"/>
    <w:rsid w:val="003805DF"/>
    <w:rsid w:val="003B3B12"/>
    <w:rsid w:val="003F659A"/>
    <w:rsid w:val="00434CC2"/>
    <w:rsid w:val="004362E1"/>
    <w:rsid w:val="004433C1"/>
    <w:rsid w:val="00453CD3"/>
    <w:rsid w:val="004A287E"/>
    <w:rsid w:val="004A462F"/>
    <w:rsid w:val="005033E2"/>
    <w:rsid w:val="00505CE3"/>
    <w:rsid w:val="00510121"/>
    <w:rsid w:val="00521D45"/>
    <w:rsid w:val="005311CA"/>
    <w:rsid w:val="0053473F"/>
    <w:rsid w:val="005604B8"/>
    <w:rsid w:val="005962F3"/>
    <w:rsid w:val="005A3377"/>
    <w:rsid w:val="005C141C"/>
    <w:rsid w:val="005D612B"/>
    <w:rsid w:val="005F1CE6"/>
    <w:rsid w:val="00626C00"/>
    <w:rsid w:val="0064458E"/>
    <w:rsid w:val="006460DD"/>
    <w:rsid w:val="006464E7"/>
    <w:rsid w:val="00654D57"/>
    <w:rsid w:val="006D42A9"/>
    <w:rsid w:val="0072741D"/>
    <w:rsid w:val="007509A9"/>
    <w:rsid w:val="00770DDE"/>
    <w:rsid w:val="00776BC9"/>
    <w:rsid w:val="00791A92"/>
    <w:rsid w:val="007C5103"/>
    <w:rsid w:val="007C7D9E"/>
    <w:rsid w:val="00804897"/>
    <w:rsid w:val="00834799"/>
    <w:rsid w:val="00853694"/>
    <w:rsid w:val="00887F3A"/>
    <w:rsid w:val="00895B0D"/>
    <w:rsid w:val="008B4D06"/>
    <w:rsid w:val="008D3EF1"/>
    <w:rsid w:val="00904459"/>
    <w:rsid w:val="00906C67"/>
    <w:rsid w:val="00911010"/>
    <w:rsid w:val="00933DFD"/>
    <w:rsid w:val="00950B8A"/>
    <w:rsid w:val="00956961"/>
    <w:rsid w:val="00961A15"/>
    <w:rsid w:val="009646D6"/>
    <w:rsid w:val="00970859"/>
    <w:rsid w:val="00975170"/>
    <w:rsid w:val="009931FA"/>
    <w:rsid w:val="009A512F"/>
    <w:rsid w:val="009E55AF"/>
    <w:rsid w:val="00A1271D"/>
    <w:rsid w:val="00A6091A"/>
    <w:rsid w:val="00A76CCF"/>
    <w:rsid w:val="00A92EF8"/>
    <w:rsid w:val="00AF2698"/>
    <w:rsid w:val="00B150FC"/>
    <w:rsid w:val="00B30F19"/>
    <w:rsid w:val="00B55F0E"/>
    <w:rsid w:val="00B80C16"/>
    <w:rsid w:val="00B82B2B"/>
    <w:rsid w:val="00B91A9C"/>
    <w:rsid w:val="00BB2D1A"/>
    <w:rsid w:val="00C165F3"/>
    <w:rsid w:val="00C257DD"/>
    <w:rsid w:val="00C30361"/>
    <w:rsid w:val="00C35458"/>
    <w:rsid w:val="00C62143"/>
    <w:rsid w:val="00C62B2F"/>
    <w:rsid w:val="00C67677"/>
    <w:rsid w:val="00C859E5"/>
    <w:rsid w:val="00CD3482"/>
    <w:rsid w:val="00D00C3F"/>
    <w:rsid w:val="00D01F26"/>
    <w:rsid w:val="00D10906"/>
    <w:rsid w:val="00D203D9"/>
    <w:rsid w:val="00D21C32"/>
    <w:rsid w:val="00D47F7B"/>
    <w:rsid w:val="00D6067C"/>
    <w:rsid w:val="00D74A3B"/>
    <w:rsid w:val="00D81ACC"/>
    <w:rsid w:val="00D85FD2"/>
    <w:rsid w:val="00D943DA"/>
    <w:rsid w:val="00E20D49"/>
    <w:rsid w:val="00E31C70"/>
    <w:rsid w:val="00E71476"/>
    <w:rsid w:val="00E84DB2"/>
    <w:rsid w:val="00E86504"/>
    <w:rsid w:val="00EF4F6D"/>
    <w:rsid w:val="00F50B49"/>
    <w:rsid w:val="00F57F90"/>
    <w:rsid w:val="00F61DD8"/>
    <w:rsid w:val="00F9104F"/>
    <w:rsid w:val="00F95CEB"/>
    <w:rsid w:val="00FC2068"/>
    <w:rsid w:val="00FC4073"/>
    <w:rsid w:val="00FD4B74"/>
    <w:rsid w:val="00FF4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91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694"/>
    <w:pPr>
      <w:ind w:left="720"/>
      <w:contextualSpacing/>
    </w:pPr>
  </w:style>
  <w:style w:type="table" w:styleId="a4">
    <w:name w:val="Table Grid"/>
    <w:basedOn w:val="a1"/>
    <w:uiPriority w:val="39"/>
    <w:rsid w:val="00D94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A512F"/>
    <w:rPr>
      <w:rFonts w:ascii="Leelawadee UI" w:hAnsi="Leelawade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A512F"/>
    <w:rPr>
      <w:rFonts w:ascii="Leelawadee UI" w:eastAsia="Times New Roman" w:hAnsi="Leelawadee UI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776BC9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776BC9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776BC9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776BC9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3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E3B12-E433-457E-B43E-583E77154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4114</Words>
  <Characters>23456</Characters>
  <Application>Microsoft Office Word</Application>
  <DocSecurity>0</DocSecurity>
  <Lines>195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4</cp:revision>
  <cp:lastPrinted>2020-11-21T12:53:00Z</cp:lastPrinted>
  <dcterms:created xsi:type="dcterms:W3CDTF">2020-11-25T02:42:00Z</dcterms:created>
  <dcterms:modified xsi:type="dcterms:W3CDTF">2020-11-25T02:44:00Z</dcterms:modified>
</cp:coreProperties>
</file>